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657" w:rsidRPr="00D47657" w:rsidRDefault="00D47657" w:rsidP="00D47657">
      <w:pPr>
        <w:spacing w:after="160"/>
        <w:jc w:val="lowKashida"/>
        <w:rPr>
          <w:rFonts w:ascii="Calibri" w:eastAsia="Calibri" w:hAnsi="Calibri" w:cs="Arial"/>
          <w:b/>
          <w:bCs/>
          <w:sz w:val="32"/>
          <w:szCs w:val="32"/>
          <w:rtl/>
        </w:rPr>
      </w:pPr>
      <w:r w:rsidRPr="00D47657">
        <w:rPr>
          <w:rFonts w:ascii="Calibri" w:eastAsia="Calibri" w:hAnsi="Calibri" w:cs="Arial" w:hint="cs"/>
          <w:b/>
          <w:bCs/>
          <w:sz w:val="32"/>
          <w:szCs w:val="32"/>
          <w:rtl/>
        </w:rPr>
        <w:t>معيار</w:t>
      </w:r>
      <w:bookmarkStart w:id="0" w:name="_GoBack"/>
      <w:bookmarkEnd w:id="0"/>
      <w:r w:rsidRPr="00D47657">
        <w:rPr>
          <w:rFonts w:ascii="Calibri" w:eastAsia="Calibri" w:hAnsi="Calibri" w:cs="Arial" w:hint="cs"/>
          <w:b/>
          <w:bCs/>
          <w:sz w:val="32"/>
          <w:szCs w:val="32"/>
          <w:rtl/>
        </w:rPr>
        <w:t xml:space="preserve"> مزايا النقد الأجنبي (معيار الاستفادة من النقد الأجنبي) : ـ </w:t>
      </w:r>
    </w:p>
    <w:p w:rsidR="00D47657" w:rsidRPr="00D47657" w:rsidRDefault="00D47657" w:rsidP="00D47657">
      <w:pPr>
        <w:spacing w:after="160"/>
        <w:jc w:val="lowKashida"/>
        <w:rPr>
          <w:rFonts w:ascii="Calibri" w:eastAsia="Calibri" w:hAnsi="Calibri" w:cs="Arial"/>
          <w:sz w:val="32"/>
          <w:szCs w:val="32"/>
          <w:rtl/>
        </w:rPr>
      </w:pPr>
      <w:r w:rsidRPr="00D47657">
        <w:rPr>
          <w:rFonts w:ascii="Calibri" w:eastAsia="Calibri" w:hAnsi="Calibri" w:cs="Arial" w:hint="cs"/>
          <w:sz w:val="32"/>
          <w:szCs w:val="32"/>
          <w:rtl/>
        </w:rPr>
        <w:t xml:space="preserve">     وفق هذا المعيار ان النقد الأجنبي يشكل احد عناصر الإنتاج النادرة وبالأخص في البلدان النامية ، لذا فأن الاعتماد على هذا المعيار سيؤدي الى تفضيل المشروعات التي تتطلب اقل قدر من العملات الأجنبية او التي تدر اكبر عائد من النقد الأجنبي ، اما عن طريق التصدير او عن طريق إحلال منتجات تلك المشاريع محل السلع المستوردة . ومن بين احد اهم الأسباب للأخذ بهذا المعيار هو الرعبة في توفير العملة الأجنبية عن طريق تخفيض المصروفات من تلك العملة بقيمة الاستفادة منها لأغراض استراتيجية (اقتصادياً واجتماعياً وسياسياً) ويمكن تحديد نتائج المؤشر بمقارنة مقدار الادخارات المتوقعة بالعملة الأجنبية من جراء انتاج السلعة محلياً ، مع الكلفة التقديرية لإقامة المشروع بالعملة الأجنبية في البلد . ويمكن التوصل لهذا المؤشر من خلال استخدام الصيغة التالية : ـ </w:t>
      </w:r>
    </w:p>
    <w:p w:rsidR="00D47657" w:rsidRPr="00D47657" w:rsidRDefault="00D47657" w:rsidP="00D47657">
      <w:pPr>
        <w:spacing w:after="0" w:line="240" w:lineRule="auto"/>
        <w:jc w:val="lowKashida"/>
        <w:rPr>
          <w:rFonts w:ascii="Calibri" w:eastAsia="Calibri" w:hAnsi="Calibri" w:cs="Arial"/>
          <w:sz w:val="28"/>
          <w:szCs w:val="28"/>
          <w:rtl/>
        </w:rPr>
      </w:pPr>
      <w:r w:rsidRPr="00D47657">
        <w:rPr>
          <w:rFonts w:ascii="Calibri" w:eastAsia="Calibri" w:hAnsi="Calibri" w:cs="Arial" w:hint="cs"/>
          <w:sz w:val="28"/>
          <w:szCs w:val="28"/>
          <w:rtl/>
        </w:rPr>
        <w:t xml:space="preserve">                                                 الادخار السنوي المتوقع بالعملة الأجنبية </w:t>
      </w:r>
    </w:p>
    <w:p w:rsidR="00D47657" w:rsidRPr="00D47657" w:rsidRDefault="00D47657" w:rsidP="00D47657">
      <w:pPr>
        <w:spacing w:after="0" w:line="240" w:lineRule="auto"/>
        <w:jc w:val="lowKashida"/>
        <w:rPr>
          <w:rFonts w:ascii="Calibri" w:eastAsia="Calibri" w:hAnsi="Calibri" w:cs="Arial"/>
          <w:sz w:val="28"/>
          <w:szCs w:val="28"/>
          <w:lang w:bidi="ar-IQ"/>
        </w:rPr>
      </w:pPr>
      <w:r w:rsidRPr="00D47657">
        <w:rPr>
          <w:rFonts w:ascii="Calibri" w:eastAsia="Calibri" w:hAnsi="Calibri" w:cs="Arial" w:hint="cs"/>
          <w:sz w:val="28"/>
          <w:szCs w:val="28"/>
          <w:rtl/>
        </w:rPr>
        <w:t xml:space="preserve">نسبة الادخار المتوقع بالعملة الأجنبية =   ــــــــــــــــــــــــــــــــــــــــــــــــــــــــــــــــ </w:t>
      </w:r>
      <w:r w:rsidRPr="00D47657">
        <w:rPr>
          <w:rFonts w:ascii="Calibri" w:eastAsia="Calibri" w:hAnsi="Calibri" w:cs="Arial" w:hint="cs"/>
          <w:sz w:val="28"/>
          <w:szCs w:val="28"/>
          <w:rtl/>
          <w:lang w:bidi="ar-IQ"/>
        </w:rPr>
        <w:t xml:space="preserve"> </w:t>
      </w:r>
      <w:r w:rsidRPr="00D47657">
        <w:rPr>
          <w:rFonts w:ascii="Calibri" w:eastAsia="Calibri" w:hAnsi="Calibri" w:cs="Arial" w:hint="cs"/>
          <w:sz w:val="28"/>
          <w:szCs w:val="28"/>
          <w:lang w:bidi="ar-IQ"/>
        </w:rPr>
        <w:sym w:font="Symbol" w:char="F0B4"/>
      </w:r>
      <w:r w:rsidRPr="00D47657">
        <w:rPr>
          <w:rFonts w:ascii="Calibri" w:eastAsia="Calibri" w:hAnsi="Calibri" w:cs="Arial" w:hint="cs"/>
          <w:sz w:val="28"/>
          <w:szCs w:val="28"/>
          <w:rtl/>
          <w:lang w:bidi="ar-IQ"/>
        </w:rPr>
        <w:t xml:space="preserve"> </w:t>
      </w:r>
      <w:r w:rsidRPr="00D47657">
        <w:rPr>
          <w:rFonts w:ascii="Calibri" w:eastAsia="Calibri" w:hAnsi="Calibri" w:cs="Arial"/>
          <w:sz w:val="28"/>
          <w:szCs w:val="28"/>
          <w:lang w:bidi="ar-IQ"/>
        </w:rPr>
        <w:t>100</w:t>
      </w:r>
    </w:p>
    <w:p w:rsidR="00D47657" w:rsidRPr="00D47657" w:rsidRDefault="00D47657" w:rsidP="00D47657">
      <w:pPr>
        <w:spacing w:after="0" w:line="240" w:lineRule="auto"/>
        <w:jc w:val="lowKashida"/>
        <w:rPr>
          <w:rFonts w:ascii="Calibri" w:eastAsia="Calibri" w:hAnsi="Calibri" w:cs="Arial"/>
          <w:sz w:val="28"/>
          <w:szCs w:val="28"/>
          <w:rtl/>
        </w:rPr>
      </w:pPr>
      <w:r w:rsidRPr="00D47657">
        <w:rPr>
          <w:rFonts w:ascii="Calibri" w:eastAsia="Calibri" w:hAnsi="Calibri" w:cs="Arial" w:hint="cs"/>
          <w:sz w:val="28"/>
          <w:szCs w:val="28"/>
          <w:rtl/>
        </w:rPr>
        <w:t xml:space="preserve">                                                 كلفة الاستثمار المتوقعة بالعملة الأجنبية </w:t>
      </w:r>
    </w:p>
    <w:p w:rsidR="00D47657" w:rsidRPr="00D47657" w:rsidRDefault="00D47657" w:rsidP="00D47657">
      <w:pPr>
        <w:spacing w:after="0" w:line="259" w:lineRule="auto"/>
        <w:jc w:val="lowKashida"/>
        <w:rPr>
          <w:rFonts w:ascii="Calibri" w:eastAsia="Calibri" w:hAnsi="Calibri" w:cs="Arial"/>
          <w:sz w:val="32"/>
          <w:szCs w:val="32"/>
          <w:rtl/>
        </w:rPr>
      </w:pPr>
    </w:p>
    <w:p w:rsidR="00D47657" w:rsidRPr="00D47657" w:rsidRDefault="00D47657" w:rsidP="00D47657">
      <w:pPr>
        <w:spacing w:after="0" w:line="259" w:lineRule="auto"/>
        <w:jc w:val="lowKashida"/>
        <w:rPr>
          <w:rFonts w:ascii="Calibri" w:eastAsia="Calibri" w:hAnsi="Calibri" w:cs="Arial"/>
          <w:sz w:val="32"/>
          <w:szCs w:val="32"/>
          <w:rtl/>
        </w:rPr>
      </w:pPr>
    </w:p>
    <w:p w:rsidR="00D47657" w:rsidRPr="00D47657" w:rsidRDefault="00D47657" w:rsidP="00D47657">
      <w:pPr>
        <w:spacing w:after="160"/>
        <w:jc w:val="lowKashida"/>
        <w:rPr>
          <w:rFonts w:ascii="Calibri" w:eastAsia="Calibri" w:hAnsi="Calibri" w:cs="Arial"/>
          <w:sz w:val="32"/>
          <w:szCs w:val="32"/>
          <w:rtl/>
        </w:rPr>
      </w:pPr>
      <w:r w:rsidRPr="00D47657">
        <w:rPr>
          <w:rFonts w:ascii="Calibri" w:eastAsia="Calibri" w:hAnsi="Calibri" w:cs="Arial" w:hint="cs"/>
          <w:sz w:val="32"/>
          <w:szCs w:val="32"/>
          <w:rtl/>
        </w:rPr>
        <w:t xml:space="preserve">لتوضيح الصيغة نورد المثال الاتي : ـ </w:t>
      </w:r>
    </w:p>
    <w:p w:rsidR="00D47657" w:rsidRPr="00D47657" w:rsidRDefault="00D47657" w:rsidP="00D47657">
      <w:pPr>
        <w:spacing w:after="160"/>
        <w:jc w:val="lowKashida"/>
        <w:rPr>
          <w:rFonts w:ascii="Calibri" w:eastAsia="Calibri" w:hAnsi="Calibri" w:cs="Arial"/>
          <w:sz w:val="32"/>
          <w:szCs w:val="32"/>
          <w:rtl/>
          <w:lang w:bidi="ar-IQ"/>
        </w:rPr>
      </w:pPr>
      <w:r w:rsidRPr="00D47657">
        <w:rPr>
          <w:rFonts w:ascii="Calibri" w:eastAsia="Calibri" w:hAnsi="Calibri" w:cs="Arial" w:hint="cs"/>
          <w:sz w:val="32"/>
          <w:szCs w:val="32"/>
          <w:rtl/>
        </w:rPr>
        <w:t>اذا كان احد المشاريع يكلف إنشاؤه (</w:t>
      </w:r>
      <w:r w:rsidRPr="00D47657">
        <w:rPr>
          <w:rFonts w:ascii="Calibri" w:eastAsia="Calibri" w:hAnsi="Calibri" w:cs="Arial"/>
          <w:sz w:val="32"/>
          <w:szCs w:val="32"/>
          <w:lang w:bidi="ar-IQ"/>
        </w:rPr>
        <w:t>8000000</w:t>
      </w:r>
      <w:r w:rsidRPr="00D47657">
        <w:rPr>
          <w:rFonts w:ascii="Calibri" w:eastAsia="Calibri" w:hAnsi="Calibri" w:cs="Arial" w:hint="cs"/>
          <w:sz w:val="32"/>
          <w:szCs w:val="32"/>
          <w:rtl/>
          <w:lang w:bidi="ar-IQ"/>
        </w:rPr>
        <w:t>) دينار بالعملة الصعبة ، ويحقق في ذات الوقت الاستغناء عن استيراد ما قيمته (</w:t>
      </w:r>
      <w:r w:rsidRPr="00D47657">
        <w:rPr>
          <w:rFonts w:ascii="Calibri" w:eastAsia="Calibri" w:hAnsi="Calibri" w:cs="Arial"/>
          <w:sz w:val="32"/>
          <w:szCs w:val="32"/>
          <w:lang w:bidi="ar-IQ"/>
        </w:rPr>
        <w:t>2000000</w:t>
      </w:r>
      <w:r w:rsidRPr="00D47657">
        <w:rPr>
          <w:rFonts w:ascii="Calibri" w:eastAsia="Calibri" w:hAnsi="Calibri" w:cs="Arial" w:hint="cs"/>
          <w:sz w:val="32"/>
          <w:szCs w:val="32"/>
          <w:rtl/>
          <w:lang w:bidi="ar-IQ"/>
        </w:rPr>
        <w:t xml:space="preserve">) دينار سنوياً بالعملة الصعبة . </w:t>
      </w:r>
    </w:p>
    <w:p w:rsidR="00D47657" w:rsidRPr="00D47657" w:rsidRDefault="00D47657" w:rsidP="00D47657">
      <w:pPr>
        <w:spacing w:after="160"/>
        <w:jc w:val="lowKashida"/>
        <w:rPr>
          <w:rFonts w:ascii="Calibri" w:eastAsia="Calibri" w:hAnsi="Calibri" w:cs="Arial"/>
          <w:sz w:val="32"/>
          <w:szCs w:val="32"/>
          <w:rtl/>
          <w:lang w:bidi="ar-IQ"/>
        </w:rPr>
      </w:pPr>
      <w:r w:rsidRPr="00D47657">
        <w:rPr>
          <w:rFonts w:ascii="Calibri" w:eastAsia="Calibri" w:hAnsi="Calibri" w:cs="Arial" w:hint="cs"/>
          <w:sz w:val="32"/>
          <w:szCs w:val="32"/>
          <w:rtl/>
          <w:lang w:bidi="ar-IQ"/>
        </w:rPr>
        <w:t xml:space="preserve">تصبح نسبة الادخار بالعملة الصعبة للصيغة أعلاه كالاتي : ـ </w:t>
      </w:r>
    </w:p>
    <w:p w:rsidR="00D47657" w:rsidRPr="00D47657" w:rsidRDefault="00D47657" w:rsidP="00D47657">
      <w:pPr>
        <w:spacing w:after="160" w:line="259" w:lineRule="auto"/>
        <w:jc w:val="lowKashida"/>
        <w:rPr>
          <w:rFonts w:ascii="Calibri" w:eastAsia="Calibri" w:hAnsi="Calibri" w:cs="Arial"/>
          <w:sz w:val="32"/>
          <w:szCs w:val="32"/>
          <w:rtl/>
          <w:lang w:bidi="ar-IQ"/>
        </w:rPr>
      </w:pPr>
    </w:p>
    <w:p w:rsidR="00D47657" w:rsidRPr="00D47657" w:rsidRDefault="00D47657" w:rsidP="00D47657">
      <w:pPr>
        <w:spacing w:after="0" w:line="259" w:lineRule="auto"/>
        <w:jc w:val="lowKashida"/>
        <w:rPr>
          <w:rFonts w:ascii="Calibri" w:eastAsia="Calibri" w:hAnsi="Calibri" w:cs="Arial"/>
          <w:sz w:val="28"/>
          <w:szCs w:val="28"/>
          <w:rtl/>
          <w:lang w:bidi="ar-IQ"/>
        </w:rPr>
      </w:pPr>
      <w:r w:rsidRPr="00D47657">
        <w:rPr>
          <w:rFonts w:ascii="Calibri" w:eastAsia="Calibri" w:hAnsi="Calibri" w:cs="Arial" w:hint="cs"/>
          <w:sz w:val="32"/>
          <w:szCs w:val="32"/>
          <w:rtl/>
          <w:lang w:bidi="ar-IQ"/>
        </w:rPr>
        <w:t xml:space="preserve">  </w:t>
      </w:r>
      <w:r w:rsidRPr="00D47657">
        <w:rPr>
          <w:rFonts w:ascii="Calibri" w:eastAsia="Calibri" w:hAnsi="Calibri" w:cs="Arial" w:hint="cs"/>
          <w:sz w:val="28"/>
          <w:szCs w:val="28"/>
          <w:rtl/>
          <w:lang w:bidi="ar-IQ"/>
        </w:rPr>
        <w:t xml:space="preserve">                                             الادخار السنوي المتوقع بالعملة الأجنبية </w:t>
      </w:r>
    </w:p>
    <w:p w:rsidR="00D47657" w:rsidRPr="00D47657" w:rsidRDefault="00D47657" w:rsidP="00D47657">
      <w:pPr>
        <w:spacing w:after="0" w:line="259" w:lineRule="auto"/>
        <w:jc w:val="lowKashida"/>
        <w:rPr>
          <w:rFonts w:ascii="Calibri" w:eastAsia="Calibri" w:hAnsi="Calibri" w:cs="Arial"/>
          <w:sz w:val="28"/>
          <w:szCs w:val="28"/>
          <w:lang w:bidi="ar-IQ"/>
        </w:rPr>
      </w:pPr>
      <w:r w:rsidRPr="00D47657">
        <w:rPr>
          <w:rFonts w:ascii="Calibri" w:eastAsia="Calibri" w:hAnsi="Calibri" w:cs="Arial" w:hint="cs"/>
          <w:sz w:val="28"/>
          <w:szCs w:val="28"/>
          <w:rtl/>
          <w:lang w:bidi="ar-IQ"/>
        </w:rPr>
        <w:t xml:space="preserve">نسبة الادخار المتوقع بالعملة الأجنبية = ــــــــــــــــــــــــــــــــــــــــــــــــــــــــــــــ </w:t>
      </w:r>
      <w:r w:rsidRPr="00D47657">
        <w:rPr>
          <w:rFonts w:ascii="Calibri" w:eastAsia="Calibri" w:hAnsi="Calibri" w:cs="Arial"/>
          <w:sz w:val="28"/>
          <w:szCs w:val="28"/>
          <w:lang w:bidi="ar-IQ"/>
        </w:rPr>
        <w:t xml:space="preserve">X </w:t>
      </w:r>
      <w:r w:rsidRPr="00D47657">
        <w:rPr>
          <w:rFonts w:ascii="Calibri" w:eastAsia="Calibri" w:hAnsi="Calibri" w:cs="Arial" w:hint="cs"/>
          <w:sz w:val="28"/>
          <w:szCs w:val="28"/>
          <w:rtl/>
          <w:lang w:bidi="ar-IQ"/>
        </w:rPr>
        <w:t xml:space="preserve"> </w:t>
      </w:r>
      <w:r w:rsidRPr="00D47657">
        <w:rPr>
          <w:rFonts w:ascii="Calibri" w:eastAsia="Calibri" w:hAnsi="Calibri" w:cs="Arial"/>
          <w:sz w:val="28"/>
          <w:szCs w:val="28"/>
          <w:lang w:bidi="ar-IQ"/>
        </w:rPr>
        <w:t>100</w:t>
      </w:r>
    </w:p>
    <w:p w:rsidR="00D47657" w:rsidRPr="00D47657" w:rsidRDefault="00D47657" w:rsidP="00D47657">
      <w:pPr>
        <w:spacing w:after="0" w:line="259" w:lineRule="auto"/>
        <w:jc w:val="lowKashida"/>
        <w:rPr>
          <w:rFonts w:ascii="Calibri" w:eastAsia="Calibri" w:hAnsi="Calibri" w:cs="Arial"/>
          <w:sz w:val="28"/>
          <w:szCs w:val="28"/>
          <w:rtl/>
          <w:lang w:bidi="ar-IQ"/>
        </w:rPr>
      </w:pPr>
      <w:r w:rsidRPr="00D47657">
        <w:rPr>
          <w:rFonts w:ascii="Calibri" w:eastAsia="Calibri" w:hAnsi="Calibri" w:cs="Arial" w:hint="cs"/>
          <w:sz w:val="28"/>
          <w:szCs w:val="28"/>
          <w:rtl/>
          <w:lang w:bidi="ar-IQ"/>
        </w:rPr>
        <w:t xml:space="preserve">                                               كلفة الاستثمار المتوقعة بالعملة الأجنبية </w:t>
      </w:r>
    </w:p>
    <w:p w:rsidR="00D47657" w:rsidRPr="00D47657" w:rsidRDefault="00D47657" w:rsidP="00D47657">
      <w:pPr>
        <w:spacing w:after="0" w:line="259" w:lineRule="auto"/>
        <w:jc w:val="lowKashida"/>
        <w:rPr>
          <w:rFonts w:ascii="Calibri" w:eastAsia="Calibri" w:hAnsi="Calibri" w:cs="Arial"/>
          <w:sz w:val="32"/>
          <w:szCs w:val="32"/>
          <w:rtl/>
          <w:lang w:bidi="ar-IQ"/>
        </w:rPr>
      </w:pPr>
    </w:p>
    <w:p w:rsidR="00D47657" w:rsidRPr="00D47657" w:rsidRDefault="00D47657" w:rsidP="00D47657">
      <w:pPr>
        <w:spacing w:after="0" w:line="240" w:lineRule="auto"/>
        <w:jc w:val="lowKashida"/>
        <w:rPr>
          <w:rFonts w:ascii="Calibri" w:eastAsia="Calibri" w:hAnsi="Calibri" w:cs="Arial"/>
          <w:sz w:val="28"/>
          <w:szCs w:val="28"/>
          <w:lang w:bidi="ar-IQ"/>
        </w:rPr>
      </w:pPr>
      <w:r w:rsidRPr="00D47657">
        <w:rPr>
          <w:rFonts w:ascii="Calibri" w:eastAsia="Calibri" w:hAnsi="Calibri" w:cs="Arial" w:hint="cs"/>
          <w:sz w:val="28"/>
          <w:szCs w:val="28"/>
          <w:rtl/>
          <w:lang w:bidi="ar-IQ"/>
        </w:rPr>
        <w:t xml:space="preserve">                                                               </w:t>
      </w:r>
      <w:r w:rsidRPr="00D47657">
        <w:rPr>
          <w:rFonts w:ascii="Calibri" w:eastAsia="Calibri" w:hAnsi="Calibri" w:cs="Arial"/>
          <w:sz w:val="28"/>
          <w:szCs w:val="28"/>
          <w:lang w:bidi="ar-IQ"/>
        </w:rPr>
        <w:t>2000000</w:t>
      </w:r>
    </w:p>
    <w:p w:rsidR="00D47657" w:rsidRPr="00D47657" w:rsidRDefault="00D47657" w:rsidP="00D47657">
      <w:pPr>
        <w:spacing w:after="0" w:line="240" w:lineRule="auto"/>
        <w:jc w:val="lowKashida"/>
        <w:rPr>
          <w:rFonts w:ascii="Calibri" w:eastAsia="Calibri" w:hAnsi="Calibri" w:cs="Arial"/>
          <w:sz w:val="28"/>
          <w:szCs w:val="28"/>
          <w:lang w:bidi="ar-IQ"/>
        </w:rPr>
      </w:pPr>
      <w:r w:rsidRPr="00D47657">
        <w:rPr>
          <w:rFonts w:ascii="Calibri" w:eastAsia="Calibri" w:hAnsi="Calibri" w:cs="Arial" w:hint="cs"/>
          <w:sz w:val="28"/>
          <w:szCs w:val="28"/>
          <w:rtl/>
          <w:lang w:bidi="ar-IQ"/>
        </w:rPr>
        <w:t xml:space="preserve">                                                          = ــــــــــــــــــــــ  </w:t>
      </w:r>
      <w:r w:rsidRPr="00D47657">
        <w:rPr>
          <w:rFonts w:ascii="Calibri" w:eastAsia="Calibri" w:hAnsi="Calibri" w:cs="Arial"/>
          <w:sz w:val="28"/>
          <w:szCs w:val="28"/>
          <w:lang w:bidi="ar-IQ"/>
        </w:rPr>
        <w:t>X</w:t>
      </w:r>
      <w:r w:rsidRPr="00D47657">
        <w:rPr>
          <w:rFonts w:ascii="Calibri" w:eastAsia="Calibri" w:hAnsi="Calibri" w:cs="Arial" w:hint="cs"/>
          <w:sz w:val="28"/>
          <w:szCs w:val="28"/>
          <w:rtl/>
          <w:lang w:bidi="ar-IQ"/>
        </w:rPr>
        <w:t xml:space="preserve">  </w:t>
      </w:r>
      <w:r w:rsidRPr="00D47657">
        <w:rPr>
          <w:rFonts w:ascii="Calibri" w:eastAsia="Calibri" w:hAnsi="Calibri" w:cs="Arial"/>
          <w:sz w:val="28"/>
          <w:szCs w:val="28"/>
          <w:lang w:bidi="ar-IQ"/>
        </w:rPr>
        <w:t>100</w:t>
      </w:r>
    </w:p>
    <w:p w:rsidR="00D47657" w:rsidRPr="00D47657" w:rsidRDefault="00D47657" w:rsidP="00D47657">
      <w:pPr>
        <w:spacing w:after="0" w:line="240" w:lineRule="auto"/>
        <w:jc w:val="lowKashida"/>
        <w:rPr>
          <w:rFonts w:ascii="Calibri" w:eastAsia="Calibri" w:hAnsi="Calibri" w:cs="Arial"/>
          <w:sz w:val="28"/>
          <w:szCs w:val="28"/>
          <w:rtl/>
          <w:lang w:bidi="ar-IQ"/>
        </w:rPr>
      </w:pPr>
      <w:r w:rsidRPr="00D47657">
        <w:rPr>
          <w:rFonts w:ascii="Calibri" w:eastAsia="Calibri" w:hAnsi="Calibri" w:cs="Arial" w:hint="cs"/>
          <w:sz w:val="28"/>
          <w:szCs w:val="28"/>
          <w:rtl/>
          <w:lang w:bidi="ar-IQ"/>
        </w:rPr>
        <w:t xml:space="preserve">                                                               </w:t>
      </w:r>
      <w:r w:rsidRPr="00D47657">
        <w:rPr>
          <w:rFonts w:ascii="Calibri" w:eastAsia="Calibri" w:hAnsi="Calibri" w:cs="Arial"/>
          <w:sz w:val="28"/>
          <w:szCs w:val="28"/>
          <w:lang w:bidi="ar-IQ"/>
        </w:rPr>
        <w:t>8000000</w:t>
      </w:r>
    </w:p>
    <w:p w:rsidR="00D47657" w:rsidRPr="00D47657" w:rsidRDefault="00D47657" w:rsidP="00D47657">
      <w:pPr>
        <w:spacing w:after="0" w:line="240" w:lineRule="auto"/>
        <w:jc w:val="lowKashida"/>
        <w:rPr>
          <w:rFonts w:ascii="Calibri" w:eastAsia="Calibri" w:hAnsi="Calibri" w:cs="Arial"/>
          <w:sz w:val="28"/>
          <w:szCs w:val="28"/>
          <w:rtl/>
          <w:lang w:bidi="ar-IQ"/>
        </w:rPr>
      </w:pPr>
    </w:p>
    <w:p w:rsidR="00D47657" w:rsidRPr="00D47657" w:rsidRDefault="00D47657" w:rsidP="00D47657">
      <w:pPr>
        <w:spacing w:after="0" w:line="240" w:lineRule="auto"/>
        <w:jc w:val="lowKashida"/>
        <w:rPr>
          <w:rFonts w:ascii="Calibri" w:eastAsia="Calibri" w:hAnsi="Calibri" w:cs="Arial"/>
          <w:sz w:val="32"/>
          <w:szCs w:val="32"/>
          <w:rtl/>
          <w:lang w:bidi="ar-IQ"/>
        </w:rPr>
      </w:pPr>
      <w:r w:rsidRPr="00D47657">
        <w:rPr>
          <w:rFonts w:ascii="Calibri" w:eastAsia="Calibri" w:hAnsi="Calibri" w:cs="Arial" w:hint="cs"/>
          <w:sz w:val="28"/>
          <w:szCs w:val="28"/>
          <w:rtl/>
          <w:lang w:bidi="ar-IQ"/>
        </w:rPr>
        <w:t xml:space="preserve">                                                          </w:t>
      </w:r>
      <w:r w:rsidRPr="00D47657">
        <w:rPr>
          <w:rFonts w:ascii="Calibri" w:eastAsia="Calibri" w:hAnsi="Calibri" w:cs="Arial" w:hint="cs"/>
          <w:sz w:val="32"/>
          <w:szCs w:val="32"/>
          <w:rtl/>
          <w:lang w:bidi="ar-IQ"/>
        </w:rPr>
        <w:t xml:space="preserve">=   </w:t>
      </w:r>
      <w:r w:rsidRPr="00D47657">
        <w:rPr>
          <w:rFonts w:ascii="Calibri" w:eastAsia="Calibri" w:hAnsi="Calibri" w:cs="Arial"/>
          <w:sz w:val="32"/>
          <w:szCs w:val="32"/>
          <w:lang w:bidi="ar-IQ"/>
        </w:rPr>
        <w:t>25</w:t>
      </w:r>
      <w:r w:rsidRPr="00D47657">
        <w:rPr>
          <w:rFonts w:ascii="Calibri" w:eastAsia="Calibri" w:hAnsi="Calibri" w:cs="Arial" w:hint="cs"/>
          <w:sz w:val="32"/>
          <w:szCs w:val="32"/>
          <w:rtl/>
          <w:lang w:bidi="ar-IQ"/>
        </w:rPr>
        <w:t xml:space="preserve">% </w:t>
      </w:r>
    </w:p>
    <w:p w:rsidR="00D47657" w:rsidRPr="00D47657" w:rsidRDefault="00D47657" w:rsidP="00D47657">
      <w:pPr>
        <w:spacing w:after="0" w:line="259" w:lineRule="auto"/>
        <w:jc w:val="lowKashida"/>
        <w:rPr>
          <w:rFonts w:ascii="Calibri" w:eastAsia="Calibri" w:hAnsi="Calibri" w:cs="Arial"/>
          <w:sz w:val="32"/>
          <w:szCs w:val="32"/>
          <w:rtl/>
          <w:lang w:bidi="ar-IQ"/>
        </w:rPr>
      </w:pPr>
    </w:p>
    <w:p w:rsidR="00D47657" w:rsidRPr="00D47657" w:rsidRDefault="00D47657" w:rsidP="00D47657">
      <w:pPr>
        <w:spacing w:after="0"/>
        <w:jc w:val="lowKashida"/>
        <w:rPr>
          <w:rFonts w:ascii="Calibri" w:eastAsia="Calibri" w:hAnsi="Calibri" w:cs="Arial"/>
          <w:sz w:val="32"/>
          <w:szCs w:val="32"/>
          <w:rtl/>
          <w:lang w:bidi="ar-IQ"/>
        </w:rPr>
      </w:pPr>
      <w:r w:rsidRPr="00D47657">
        <w:rPr>
          <w:rFonts w:ascii="Calibri" w:eastAsia="Calibri" w:hAnsi="Calibri" w:cs="Arial" w:hint="cs"/>
          <w:sz w:val="32"/>
          <w:szCs w:val="32"/>
          <w:rtl/>
          <w:lang w:bidi="ar-IQ"/>
        </w:rPr>
        <w:t xml:space="preserve">هناك مؤشر اخر يستخدم في تقييم مدى التوفير المتوقع بالعملة الصعبة وذلك من جراء إقامة مشروع صناعي يقوم بإنتاج بضاعة جديدة ويطلق على هذا معيار التوفير بالعملة الصعبة . </w:t>
      </w:r>
    </w:p>
    <w:p w:rsidR="00D47657" w:rsidRPr="00D47657" w:rsidRDefault="00D47657" w:rsidP="00D47657">
      <w:pPr>
        <w:spacing w:after="0" w:line="240" w:lineRule="auto"/>
        <w:jc w:val="lowKashida"/>
        <w:rPr>
          <w:rFonts w:ascii="Calibri" w:eastAsia="Calibri" w:hAnsi="Calibri" w:cs="Arial"/>
          <w:sz w:val="28"/>
          <w:szCs w:val="28"/>
          <w:rtl/>
          <w:lang w:bidi="ar-IQ"/>
        </w:rPr>
      </w:pPr>
    </w:p>
    <w:p w:rsidR="00D47657" w:rsidRPr="00D47657" w:rsidRDefault="00D47657" w:rsidP="00D47657">
      <w:pPr>
        <w:spacing w:after="0" w:line="240" w:lineRule="auto"/>
        <w:jc w:val="lowKashida"/>
        <w:rPr>
          <w:rFonts w:ascii="Calibri" w:eastAsia="Calibri" w:hAnsi="Calibri" w:cs="Arial"/>
          <w:sz w:val="28"/>
          <w:szCs w:val="28"/>
          <w:rtl/>
          <w:lang w:bidi="ar-IQ"/>
        </w:rPr>
      </w:pPr>
      <w:r w:rsidRPr="00D47657">
        <w:rPr>
          <w:rFonts w:ascii="Calibri" w:eastAsia="Calibri" w:hAnsi="Calibri" w:cs="Arial" w:hint="cs"/>
          <w:sz w:val="28"/>
          <w:szCs w:val="28"/>
          <w:rtl/>
          <w:lang w:bidi="ar-IQ"/>
        </w:rPr>
        <w:lastRenderedPageBreak/>
        <w:t xml:space="preserve">                                             القيمة الحالية للمدخرات الصافية بالعملة الصعبة </w:t>
      </w:r>
    </w:p>
    <w:p w:rsidR="00D47657" w:rsidRPr="00D47657" w:rsidRDefault="00D47657" w:rsidP="00D47657">
      <w:pPr>
        <w:spacing w:after="0" w:line="240" w:lineRule="auto"/>
        <w:jc w:val="lowKashida"/>
        <w:rPr>
          <w:rFonts w:ascii="Calibri" w:eastAsia="Calibri" w:hAnsi="Calibri" w:cs="Arial"/>
          <w:sz w:val="28"/>
          <w:szCs w:val="28"/>
          <w:rtl/>
          <w:lang w:bidi="ar-IQ"/>
        </w:rPr>
      </w:pPr>
      <w:r w:rsidRPr="00D47657">
        <w:rPr>
          <w:rFonts w:ascii="Calibri" w:eastAsia="Calibri" w:hAnsi="Calibri" w:cs="Arial" w:hint="cs"/>
          <w:sz w:val="28"/>
          <w:szCs w:val="28"/>
          <w:rtl/>
          <w:lang w:bidi="ar-IQ"/>
        </w:rPr>
        <w:t>معيار التوفير بالعملة الصعبة = ـــــــــــــــــــــــــــــــــــــــــــــــــــــــــــــــــــــــــــــــــــــــــــــــــ</w:t>
      </w:r>
    </w:p>
    <w:p w:rsidR="00D47657" w:rsidRPr="00D47657" w:rsidRDefault="00D47657" w:rsidP="00D47657">
      <w:pPr>
        <w:spacing w:after="0" w:line="240" w:lineRule="auto"/>
        <w:jc w:val="lowKashida"/>
        <w:rPr>
          <w:rFonts w:ascii="Calibri" w:eastAsia="Calibri" w:hAnsi="Calibri" w:cs="Arial"/>
          <w:sz w:val="28"/>
          <w:szCs w:val="28"/>
          <w:rtl/>
          <w:lang w:bidi="ar-IQ"/>
        </w:rPr>
      </w:pPr>
      <w:r w:rsidRPr="00D47657">
        <w:rPr>
          <w:rFonts w:ascii="Calibri" w:eastAsia="Calibri" w:hAnsi="Calibri" w:cs="Arial" w:hint="cs"/>
          <w:sz w:val="28"/>
          <w:szCs w:val="28"/>
          <w:rtl/>
          <w:lang w:bidi="ar-IQ"/>
        </w:rPr>
        <w:t xml:space="preserve">                                      القيمة الحالية للمصاريف الاستثمارية والتشغيلية بالعملة المحلية </w:t>
      </w:r>
    </w:p>
    <w:p w:rsidR="00D47657" w:rsidRPr="00D47657" w:rsidRDefault="00D47657" w:rsidP="00D47657">
      <w:pPr>
        <w:spacing w:after="0" w:line="240" w:lineRule="auto"/>
        <w:jc w:val="lowKashida"/>
        <w:rPr>
          <w:rFonts w:ascii="Calibri" w:eastAsia="Calibri" w:hAnsi="Calibri" w:cs="Arial"/>
          <w:sz w:val="32"/>
          <w:szCs w:val="32"/>
          <w:rtl/>
          <w:lang w:bidi="ar-IQ"/>
        </w:rPr>
      </w:pPr>
      <w:r w:rsidRPr="00D47657">
        <w:rPr>
          <w:rFonts w:ascii="Calibri" w:eastAsia="Calibri" w:hAnsi="Calibri" w:cs="Arial" w:hint="cs"/>
          <w:sz w:val="32"/>
          <w:szCs w:val="32"/>
          <w:rtl/>
          <w:lang w:bidi="ar-IQ"/>
        </w:rPr>
        <w:t xml:space="preserve">    </w:t>
      </w:r>
    </w:p>
    <w:p w:rsidR="00D47657" w:rsidRPr="00D47657" w:rsidRDefault="00D47657" w:rsidP="00D47657">
      <w:pPr>
        <w:spacing w:after="0" w:line="240" w:lineRule="auto"/>
        <w:jc w:val="lowKashida"/>
        <w:rPr>
          <w:rFonts w:ascii="Calibri" w:eastAsia="Calibri" w:hAnsi="Calibri" w:cs="Arial"/>
          <w:sz w:val="32"/>
          <w:szCs w:val="32"/>
          <w:rtl/>
          <w:lang w:bidi="ar-IQ"/>
        </w:rPr>
      </w:pPr>
    </w:p>
    <w:p w:rsidR="00D47657" w:rsidRPr="00D47657" w:rsidRDefault="00D47657" w:rsidP="00D47657">
      <w:pPr>
        <w:spacing w:after="0" w:line="240" w:lineRule="auto"/>
        <w:jc w:val="lowKashida"/>
        <w:rPr>
          <w:rFonts w:ascii="Calibri" w:eastAsia="Calibri" w:hAnsi="Calibri" w:cs="Arial"/>
          <w:sz w:val="32"/>
          <w:szCs w:val="32"/>
          <w:rtl/>
          <w:lang w:bidi="ar-IQ"/>
        </w:rPr>
      </w:pPr>
    </w:p>
    <w:p w:rsidR="00D47657" w:rsidRPr="00D47657" w:rsidRDefault="00D47657" w:rsidP="00D47657">
      <w:pPr>
        <w:spacing w:after="0" w:line="240" w:lineRule="auto"/>
        <w:jc w:val="lowKashida"/>
        <w:rPr>
          <w:rFonts w:ascii="Calibri" w:eastAsia="Calibri" w:hAnsi="Calibri" w:cs="Arial"/>
          <w:sz w:val="40"/>
          <w:szCs w:val="40"/>
          <w:rtl/>
          <w:lang w:bidi="ar-IQ"/>
        </w:rPr>
      </w:pPr>
      <w:r w:rsidRPr="00D47657">
        <w:rPr>
          <w:rFonts w:ascii="Calibri" w:eastAsia="Calibri" w:hAnsi="Calibri" w:cs="Arial" w:hint="cs"/>
          <w:sz w:val="32"/>
          <w:szCs w:val="32"/>
          <w:rtl/>
          <w:lang w:bidi="ar-IQ"/>
        </w:rPr>
        <w:t xml:space="preserve">ويكتب بالصيغة التالية :-      </w:t>
      </w:r>
    </w:p>
    <w:p w:rsidR="00D47657" w:rsidRPr="00D47657" w:rsidRDefault="00D47657" w:rsidP="00D47657">
      <w:pPr>
        <w:spacing w:after="0" w:line="240" w:lineRule="auto"/>
        <w:jc w:val="lowKashida"/>
        <w:rPr>
          <w:rFonts w:ascii="Calibri" w:eastAsia="Calibri" w:hAnsi="Calibri" w:cs="Arial"/>
          <w:sz w:val="40"/>
          <w:szCs w:val="40"/>
          <w:rtl/>
          <w:lang w:bidi="ar-IQ"/>
        </w:rPr>
      </w:pPr>
      <w:r w:rsidRPr="00D47657">
        <w:rPr>
          <w:rFonts w:ascii="Calibri" w:eastAsia="Calibri" w:hAnsi="Calibri" w:cs="Arial" w:hint="cs"/>
          <w:sz w:val="40"/>
          <w:szCs w:val="40"/>
          <w:rtl/>
          <w:lang w:bidi="ar-IQ"/>
        </w:rPr>
        <w:t xml:space="preserve">                       </w:t>
      </w:r>
      <w:r w:rsidRPr="00D47657">
        <w:rPr>
          <w:rFonts w:ascii="Calibri" w:eastAsia="Calibri" w:hAnsi="Calibri" w:cs="Arial" w:hint="cs"/>
          <w:sz w:val="28"/>
          <w:szCs w:val="28"/>
          <w:rtl/>
          <w:lang w:bidi="ar-IQ"/>
        </w:rPr>
        <w:t xml:space="preserve"> عملة اجنبية </w:t>
      </w:r>
      <w:proofErr w:type="spellStart"/>
      <w:r w:rsidRPr="00D47657">
        <w:rPr>
          <w:rFonts w:ascii="Times New Roman" w:eastAsia="Calibri" w:hAnsi="Times New Roman" w:cs="Times New Roman"/>
          <w:sz w:val="44"/>
          <w:szCs w:val="44"/>
          <w:lang w:bidi="ar-IQ"/>
        </w:rPr>
        <w:t>Ʃ</w:t>
      </w:r>
      <w:r w:rsidRPr="00D47657">
        <w:rPr>
          <w:rFonts w:ascii="Times New Roman" w:eastAsia="Calibri" w:hAnsi="Times New Roman" w:cs="Times New Roman"/>
          <w:sz w:val="36"/>
          <w:szCs w:val="36"/>
          <w:lang w:bidi="ar-IQ"/>
        </w:rPr>
        <w:t>PVC</w:t>
      </w:r>
      <w:r w:rsidRPr="00D47657">
        <w:rPr>
          <w:rFonts w:ascii="Times New Roman" w:eastAsia="Calibri" w:hAnsi="Times New Roman" w:cs="Times New Roman"/>
          <w:lang w:bidi="ar-IQ"/>
        </w:rPr>
        <w:t>a</w:t>
      </w:r>
      <w:proofErr w:type="spellEnd"/>
      <w:r w:rsidRPr="00D47657">
        <w:rPr>
          <w:rFonts w:ascii="Times New Roman" w:eastAsia="Calibri" w:hAnsi="Times New Roman" w:cs="Times New Roman"/>
          <w:sz w:val="40"/>
          <w:szCs w:val="40"/>
          <w:lang w:bidi="ar-IQ"/>
        </w:rPr>
        <w:t xml:space="preserve"> </w:t>
      </w:r>
      <w:r w:rsidRPr="00D47657">
        <w:rPr>
          <w:rFonts w:ascii="Times New Roman" w:eastAsia="Calibri" w:hAnsi="Times New Roman" w:cs="Times New Roman"/>
          <w:sz w:val="32"/>
          <w:szCs w:val="32"/>
          <w:lang w:bidi="ar-IQ"/>
        </w:rPr>
        <w:t xml:space="preserve">( </w:t>
      </w:r>
      <w:proofErr w:type="spellStart"/>
      <w:r w:rsidRPr="00D47657">
        <w:rPr>
          <w:rFonts w:ascii="Times New Roman" w:eastAsia="Calibri" w:hAnsi="Times New Roman" w:cs="Times New Roman"/>
          <w:sz w:val="32"/>
          <w:szCs w:val="32"/>
          <w:lang w:bidi="ar-IQ"/>
        </w:rPr>
        <w:t>EI</w:t>
      </w:r>
      <w:r w:rsidRPr="00D47657">
        <w:rPr>
          <w:rFonts w:ascii="Times New Roman" w:eastAsia="Calibri" w:hAnsi="Times New Roman" w:cs="Times New Roman"/>
          <w:lang w:bidi="ar-IQ"/>
        </w:rPr>
        <w:t>a</w:t>
      </w:r>
      <w:proofErr w:type="spellEnd"/>
      <w:r w:rsidRPr="00D47657">
        <w:rPr>
          <w:rFonts w:ascii="Times New Roman" w:eastAsia="Calibri" w:hAnsi="Times New Roman" w:cs="Times New Roman"/>
          <w:sz w:val="40"/>
          <w:szCs w:val="40"/>
          <w:lang w:bidi="ar-IQ"/>
        </w:rPr>
        <w:t xml:space="preserve"> – </w:t>
      </w:r>
      <w:proofErr w:type="spellStart"/>
      <w:r w:rsidRPr="00D47657">
        <w:rPr>
          <w:rFonts w:ascii="Times New Roman" w:eastAsia="Calibri" w:hAnsi="Times New Roman" w:cs="Times New Roman"/>
          <w:sz w:val="32"/>
          <w:szCs w:val="32"/>
          <w:lang w:bidi="ar-IQ"/>
        </w:rPr>
        <w:t>IE</w:t>
      </w:r>
      <w:r w:rsidRPr="00D47657">
        <w:rPr>
          <w:rFonts w:ascii="Times New Roman" w:eastAsia="Calibri" w:hAnsi="Times New Roman" w:cs="Times New Roman"/>
          <w:lang w:bidi="ar-IQ"/>
        </w:rPr>
        <w:t>FEa</w:t>
      </w:r>
      <w:proofErr w:type="spellEnd"/>
      <w:r w:rsidRPr="00D47657">
        <w:rPr>
          <w:rFonts w:ascii="Times New Roman" w:eastAsia="Calibri" w:hAnsi="Times New Roman" w:cs="Times New Roman"/>
          <w:sz w:val="40"/>
          <w:szCs w:val="40"/>
          <w:lang w:bidi="ar-IQ"/>
        </w:rPr>
        <w:t xml:space="preserve"> – </w:t>
      </w:r>
      <w:proofErr w:type="spellStart"/>
      <w:r w:rsidRPr="00D47657">
        <w:rPr>
          <w:rFonts w:ascii="Times New Roman" w:eastAsia="Calibri" w:hAnsi="Times New Roman" w:cs="Times New Roman"/>
          <w:sz w:val="32"/>
          <w:szCs w:val="32"/>
          <w:lang w:bidi="ar-IQ"/>
        </w:rPr>
        <w:t>WE</w:t>
      </w:r>
      <w:r w:rsidRPr="00D47657">
        <w:rPr>
          <w:rFonts w:ascii="Times New Roman" w:eastAsia="Calibri" w:hAnsi="Times New Roman" w:cs="Times New Roman"/>
          <w:lang w:bidi="ar-IQ"/>
        </w:rPr>
        <w:t>FEa</w:t>
      </w:r>
      <w:proofErr w:type="spellEnd"/>
      <w:r w:rsidRPr="00D47657">
        <w:rPr>
          <w:rFonts w:ascii="Times New Roman" w:eastAsia="Calibri" w:hAnsi="Times New Roman" w:cs="Times New Roman"/>
          <w:sz w:val="32"/>
          <w:szCs w:val="32"/>
          <w:lang w:bidi="ar-IQ"/>
        </w:rPr>
        <w:t>)</w:t>
      </w:r>
      <w:r w:rsidRPr="00D47657">
        <w:rPr>
          <w:rFonts w:ascii="Times New Roman" w:eastAsia="Calibri" w:hAnsi="Times New Roman" w:cs="Times New Roman"/>
          <w:sz w:val="40"/>
          <w:szCs w:val="40"/>
          <w:rtl/>
          <w:lang w:bidi="ar-IQ"/>
        </w:rPr>
        <w:t xml:space="preserve"> </w:t>
      </w:r>
      <w:r w:rsidRPr="00D47657">
        <w:rPr>
          <w:rFonts w:ascii="Times New Roman" w:eastAsia="Calibri" w:hAnsi="Times New Roman" w:cs="Times New Roman" w:hint="cs"/>
          <w:sz w:val="40"/>
          <w:szCs w:val="40"/>
          <w:rtl/>
          <w:lang w:bidi="ar-IQ"/>
        </w:rPr>
        <w:t xml:space="preserve">  </w:t>
      </w:r>
    </w:p>
    <w:p w:rsidR="00D47657" w:rsidRPr="00D47657" w:rsidRDefault="00D47657" w:rsidP="00D47657">
      <w:pPr>
        <w:bidi w:val="0"/>
        <w:spacing w:after="0" w:line="240" w:lineRule="auto"/>
        <w:jc w:val="lowKashida"/>
        <w:rPr>
          <w:rFonts w:ascii="Calibri" w:eastAsia="Calibri" w:hAnsi="Calibri" w:cs="Arial"/>
          <w:sz w:val="40"/>
          <w:szCs w:val="40"/>
          <w:lang w:bidi="ar-IQ"/>
        </w:rPr>
      </w:pPr>
      <w:r w:rsidRPr="00D47657">
        <w:rPr>
          <w:rFonts w:ascii="Times New Roman" w:eastAsia="Calibri" w:hAnsi="Times New Roman" w:cs="Times New Roman"/>
          <w:sz w:val="36"/>
          <w:szCs w:val="36"/>
          <w:lang w:bidi="ar-IQ"/>
        </w:rPr>
        <w:t>FESC</w:t>
      </w:r>
      <w:r w:rsidRPr="00D47657">
        <w:rPr>
          <w:rFonts w:ascii="Calibri" w:eastAsia="Calibri" w:hAnsi="Calibri" w:cs="Arial"/>
          <w:sz w:val="40"/>
          <w:szCs w:val="40"/>
          <w:lang w:bidi="ar-IQ"/>
        </w:rPr>
        <w:t xml:space="preserve"> = </w:t>
      </w:r>
      <w:r w:rsidRPr="00D47657">
        <w:rPr>
          <w:rFonts w:ascii="Calibri" w:eastAsia="Calibri" w:hAnsi="Calibri" w:cs="Arial" w:hint="cs"/>
          <w:sz w:val="40"/>
          <w:szCs w:val="40"/>
          <w:rtl/>
        </w:rPr>
        <w:t>ـــــــــــــــــــــــــــــــــــــــــــــــــــــ</w:t>
      </w:r>
    </w:p>
    <w:p w:rsidR="00D47657" w:rsidRPr="00D47657" w:rsidRDefault="00D47657" w:rsidP="00D47657">
      <w:pPr>
        <w:spacing w:after="160" w:line="240" w:lineRule="auto"/>
        <w:rPr>
          <w:rFonts w:ascii="Calibri" w:eastAsia="Calibri" w:hAnsi="Calibri" w:cs="Arial"/>
          <w:sz w:val="32"/>
          <w:szCs w:val="32"/>
          <w:rtl/>
          <w:lang w:bidi="ar-IQ"/>
        </w:rPr>
      </w:pPr>
      <w:r w:rsidRPr="00D47657">
        <w:rPr>
          <w:rFonts w:ascii="Calibri" w:eastAsia="Calibri" w:hAnsi="Calibri" w:cs="Arial" w:hint="cs"/>
          <w:sz w:val="32"/>
          <w:szCs w:val="32"/>
          <w:rtl/>
        </w:rPr>
        <w:t xml:space="preserve">                             </w:t>
      </w:r>
      <w:r w:rsidRPr="00D47657">
        <w:rPr>
          <w:rFonts w:ascii="Calibri" w:eastAsia="Calibri" w:hAnsi="Calibri" w:cs="Arial" w:hint="cs"/>
          <w:sz w:val="28"/>
          <w:szCs w:val="28"/>
          <w:rtl/>
        </w:rPr>
        <w:t xml:space="preserve">عملة محلية              </w:t>
      </w:r>
      <w:r w:rsidRPr="00D47657">
        <w:rPr>
          <w:rFonts w:ascii="Times New Roman" w:eastAsia="Calibri" w:hAnsi="Times New Roman" w:cs="Times New Roman"/>
          <w:sz w:val="28"/>
          <w:szCs w:val="28"/>
          <w:rtl/>
        </w:rPr>
        <w:t xml:space="preserve"> </w:t>
      </w:r>
      <w:r w:rsidRPr="00D47657">
        <w:rPr>
          <w:rFonts w:ascii="Times New Roman" w:eastAsia="Calibri" w:hAnsi="Times New Roman" w:cs="Times New Roman"/>
          <w:sz w:val="32"/>
          <w:szCs w:val="32"/>
          <w:rtl/>
        </w:rPr>
        <w:t>(</w:t>
      </w:r>
      <w:proofErr w:type="spellStart"/>
      <w:r w:rsidRPr="00D47657">
        <w:rPr>
          <w:rFonts w:ascii="Times New Roman" w:eastAsia="Calibri" w:hAnsi="Times New Roman" w:cs="Times New Roman"/>
          <w:sz w:val="36"/>
          <w:szCs w:val="36"/>
          <w:lang w:bidi="ar-IQ"/>
        </w:rPr>
        <w:t>ƩPVC</w:t>
      </w:r>
      <w:r w:rsidRPr="00D47657">
        <w:rPr>
          <w:rFonts w:ascii="Times New Roman" w:eastAsia="Calibri" w:hAnsi="Times New Roman" w:cs="Times New Roman"/>
          <w:lang w:bidi="ar-IQ"/>
        </w:rPr>
        <w:t>a</w:t>
      </w:r>
      <w:proofErr w:type="spellEnd"/>
      <w:r w:rsidRPr="00D47657">
        <w:rPr>
          <w:rFonts w:ascii="Times New Roman" w:eastAsia="Calibri" w:hAnsi="Times New Roman" w:cs="Times New Roman"/>
          <w:sz w:val="32"/>
          <w:szCs w:val="32"/>
          <w:lang w:bidi="ar-IQ"/>
        </w:rPr>
        <w:t xml:space="preserve"> ( </w:t>
      </w:r>
      <w:proofErr w:type="spellStart"/>
      <w:r w:rsidRPr="00D47657">
        <w:rPr>
          <w:rFonts w:ascii="Times New Roman" w:eastAsia="Calibri" w:hAnsi="Times New Roman" w:cs="Times New Roman"/>
          <w:sz w:val="32"/>
          <w:szCs w:val="32"/>
          <w:lang w:bidi="ar-IQ"/>
        </w:rPr>
        <w:t>IE</w:t>
      </w:r>
      <w:r w:rsidRPr="00D47657">
        <w:rPr>
          <w:rFonts w:ascii="Times New Roman" w:eastAsia="Calibri" w:hAnsi="Times New Roman" w:cs="Times New Roman"/>
          <w:lang w:bidi="ar-IQ"/>
        </w:rPr>
        <w:t>Lca</w:t>
      </w:r>
      <w:proofErr w:type="spellEnd"/>
      <w:r w:rsidRPr="00D47657">
        <w:rPr>
          <w:rFonts w:ascii="Times New Roman" w:eastAsia="Calibri" w:hAnsi="Times New Roman" w:cs="Times New Roman"/>
          <w:sz w:val="32"/>
          <w:szCs w:val="32"/>
          <w:lang w:bidi="ar-IQ"/>
        </w:rPr>
        <w:t xml:space="preserve"> + </w:t>
      </w:r>
      <w:proofErr w:type="spellStart"/>
      <w:r w:rsidRPr="00D47657">
        <w:rPr>
          <w:rFonts w:ascii="Times New Roman" w:eastAsia="Calibri" w:hAnsi="Times New Roman" w:cs="Times New Roman"/>
          <w:sz w:val="32"/>
          <w:szCs w:val="32"/>
          <w:lang w:bidi="ar-IQ"/>
        </w:rPr>
        <w:t>WE</w:t>
      </w:r>
      <w:r w:rsidRPr="00D47657">
        <w:rPr>
          <w:rFonts w:ascii="Times New Roman" w:eastAsia="Calibri" w:hAnsi="Times New Roman" w:cs="Times New Roman"/>
          <w:lang w:bidi="ar-IQ"/>
        </w:rPr>
        <w:t>Lca</w:t>
      </w:r>
      <w:proofErr w:type="spellEnd"/>
    </w:p>
    <w:p w:rsidR="00D47657" w:rsidRPr="00D47657" w:rsidRDefault="00D47657" w:rsidP="00D47657">
      <w:pPr>
        <w:spacing w:after="160" w:line="259" w:lineRule="auto"/>
        <w:rPr>
          <w:rFonts w:ascii="Calibri" w:eastAsia="Calibri" w:hAnsi="Calibri" w:cs="Arial"/>
          <w:sz w:val="32"/>
          <w:szCs w:val="32"/>
          <w:rtl/>
        </w:rPr>
      </w:pPr>
    </w:p>
    <w:p w:rsidR="00D47657" w:rsidRPr="00D47657" w:rsidRDefault="00D47657" w:rsidP="00D47657">
      <w:pPr>
        <w:spacing w:after="160" w:line="259" w:lineRule="auto"/>
        <w:rPr>
          <w:rFonts w:ascii="Calibri" w:eastAsia="Calibri" w:hAnsi="Calibri" w:cs="Arial"/>
          <w:b/>
          <w:bCs/>
          <w:sz w:val="32"/>
          <w:szCs w:val="32"/>
          <w:rtl/>
          <w:lang w:bidi="ar-IQ"/>
        </w:rPr>
      </w:pPr>
      <w:r w:rsidRPr="00D47657">
        <w:rPr>
          <w:rFonts w:ascii="Calibri" w:eastAsia="Calibri" w:hAnsi="Calibri" w:cs="Arial" w:hint="cs"/>
          <w:b/>
          <w:bCs/>
          <w:sz w:val="32"/>
          <w:szCs w:val="32"/>
          <w:rtl/>
        </w:rPr>
        <w:t xml:space="preserve">حيث ان </w:t>
      </w:r>
      <w:r w:rsidRPr="00D47657">
        <w:rPr>
          <w:rFonts w:ascii="Calibri" w:eastAsia="Calibri" w:hAnsi="Calibri" w:cs="Arial" w:hint="cs"/>
          <w:b/>
          <w:bCs/>
          <w:sz w:val="32"/>
          <w:szCs w:val="32"/>
          <w:rtl/>
          <w:lang w:bidi="ar-IQ"/>
        </w:rPr>
        <w:t xml:space="preserve">:- </w:t>
      </w:r>
    </w:p>
    <w:p w:rsidR="00D47657" w:rsidRPr="00D47657" w:rsidRDefault="00D47657" w:rsidP="00D47657">
      <w:pPr>
        <w:spacing w:after="160" w:line="259" w:lineRule="auto"/>
        <w:rPr>
          <w:rFonts w:ascii="Calibri" w:eastAsia="Calibri" w:hAnsi="Calibri" w:cs="Arial"/>
          <w:sz w:val="32"/>
          <w:szCs w:val="32"/>
          <w:rtl/>
        </w:rPr>
      </w:pPr>
      <w:r w:rsidRPr="00D47657">
        <w:rPr>
          <w:rFonts w:ascii="Times New Roman" w:eastAsia="Calibri" w:hAnsi="Times New Roman" w:cs="Times New Roman"/>
          <w:sz w:val="32"/>
          <w:szCs w:val="32"/>
          <w:lang w:bidi="ar-IQ"/>
        </w:rPr>
        <w:t xml:space="preserve">FESC </w:t>
      </w:r>
      <w:r w:rsidRPr="00D47657">
        <w:rPr>
          <w:rFonts w:ascii="Calibri" w:eastAsia="Calibri" w:hAnsi="Calibri" w:cs="Arial" w:hint="cs"/>
          <w:sz w:val="32"/>
          <w:szCs w:val="32"/>
          <w:rtl/>
        </w:rPr>
        <w:t xml:space="preserve">   :  معامل التوفير بالعملة الصعبة </w:t>
      </w:r>
    </w:p>
    <w:p w:rsidR="00D47657" w:rsidRPr="00D47657" w:rsidRDefault="00D47657" w:rsidP="00D47657">
      <w:pPr>
        <w:spacing w:after="160" w:line="259" w:lineRule="auto"/>
        <w:rPr>
          <w:rFonts w:ascii="Calibri" w:eastAsia="Calibri" w:hAnsi="Calibri" w:cs="Arial"/>
          <w:sz w:val="32"/>
          <w:szCs w:val="32"/>
          <w:rtl/>
        </w:rPr>
      </w:pPr>
      <w:proofErr w:type="spellStart"/>
      <w:r w:rsidRPr="00D47657">
        <w:rPr>
          <w:rFonts w:ascii="Times New Roman" w:eastAsia="Calibri" w:hAnsi="Times New Roman" w:cs="Times New Roman"/>
          <w:sz w:val="32"/>
          <w:szCs w:val="32"/>
          <w:lang w:bidi="ar-IQ"/>
        </w:rPr>
        <w:t>EI</w:t>
      </w:r>
      <w:r w:rsidRPr="00D47657">
        <w:rPr>
          <w:rFonts w:ascii="Times New Roman" w:eastAsia="Calibri" w:hAnsi="Times New Roman" w:cs="Times New Roman"/>
          <w:lang w:bidi="ar-IQ"/>
        </w:rPr>
        <w:t>a</w:t>
      </w:r>
      <w:proofErr w:type="spellEnd"/>
      <w:r w:rsidRPr="00D47657">
        <w:rPr>
          <w:rFonts w:ascii="Times New Roman" w:eastAsia="Calibri" w:hAnsi="Times New Roman" w:cs="Times New Roman"/>
          <w:sz w:val="24"/>
          <w:szCs w:val="24"/>
          <w:lang w:bidi="ar-IQ"/>
        </w:rPr>
        <w:t xml:space="preserve">    </w:t>
      </w:r>
      <w:r w:rsidRPr="00D47657">
        <w:rPr>
          <w:rFonts w:ascii="Calibri" w:eastAsia="Calibri" w:hAnsi="Calibri" w:cs="Arial" w:hint="cs"/>
          <w:sz w:val="32"/>
          <w:szCs w:val="32"/>
          <w:rtl/>
        </w:rPr>
        <w:t xml:space="preserve">     :  الاستيراد المتوقع من البضاعة خلال سنة (</w:t>
      </w:r>
      <w:r w:rsidRPr="00D47657">
        <w:rPr>
          <w:rFonts w:ascii="Calibri" w:eastAsia="Calibri" w:hAnsi="Calibri" w:cs="Arial"/>
          <w:sz w:val="32"/>
          <w:szCs w:val="32"/>
          <w:lang w:bidi="ar-IQ"/>
        </w:rPr>
        <w:t>a</w:t>
      </w:r>
      <w:r w:rsidRPr="00D47657">
        <w:rPr>
          <w:rFonts w:ascii="Calibri" w:eastAsia="Calibri" w:hAnsi="Calibri" w:cs="Arial" w:hint="cs"/>
          <w:sz w:val="32"/>
          <w:szCs w:val="32"/>
          <w:rtl/>
        </w:rPr>
        <w:t>)</w:t>
      </w:r>
    </w:p>
    <w:p w:rsidR="00D47657" w:rsidRPr="00D47657" w:rsidRDefault="00D47657" w:rsidP="00D47657">
      <w:pPr>
        <w:spacing w:after="160" w:line="259" w:lineRule="auto"/>
        <w:rPr>
          <w:rFonts w:ascii="Calibri" w:eastAsia="Calibri" w:hAnsi="Calibri" w:cs="Arial"/>
          <w:sz w:val="32"/>
          <w:szCs w:val="32"/>
          <w:rtl/>
        </w:rPr>
      </w:pPr>
      <w:proofErr w:type="spellStart"/>
      <w:r w:rsidRPr="00D47657">
        <w:rPr>
          <w:rFonts w:ascii="Times New Roman" w:eastAsia="Calibri" w:hAnsi="Times New Roman" w:cs="Times New Roman"/>
          <w:sz w:val="32"/>
          <w:szCs w:val="32"/>
          <w:lang w:bidi="ar-IQ"/>
        </w:rPr>
        <w:t>IE</w:t>
      </w:r>
      <w:r w:rsidRPr="00D47657">
        <w:rPr>
          <w:rFonts w:ascii="Times New Roman" w:eastAsia="Calibri" w:hAnsi="Times New Roman" w:cs="Times New Roman"/>
          <w:lang w:bidi="ar-IQ"/>
        </w:rPr>
        <w:t>FEa</w:t>
      </w:r>
      <w:proofErr w:type="spellEnd"/>
      <w:r w:rsidRPr="00D47657">
        <w:rPr>
          <w:rFonts w:ascii="Times New Roman" w:eastAsia="Calibri" w:hAnsi="Times New Roman" w:cs="Times New Roman"/>
          <w:lang w:bidi="ar-IQ"/>
        </w:rPr>
        <w:t xml:space="preserve">  </w:t>
      </w:r>
      <w:r w:rsidRPr="00D47657">
        <w:rPr>
          <w:rFonts w:ascii="Calibri" w:eastAsia="Calibri" w:hAnsi="Calibri" w:cs="Arial" w:hint="cs"/>
          <w:sz w:val="32"/>
          <w:szCs w:val="32"/>
          <w:rtl/>
        </w:rPr>
        <w:t xml:space="preserve">    : المصروفات الاستثمارية بالعملة الصعبة خلال سنة (</w:t>
      </w:r>
      <w:r w:rsidRPr="00D47657">
        <w:rPr>
          <w:rFonts w:ascii="Calibri" w:eastAsia="Calibri" w:hAnsi="Calibri" w:cs="Arial"/>
          <w:sz w:val="32"/>
          <w:szCs w:val="32"/>
          <w:lang w:bidi="ar-IQ"/>
        </w:rPr>
        <w:t>a</w:t>
      </w:r>
      <w:r w:rsidRPr="00D47657">
        <w:rPr>
          <w:rFonts w:ascii="Calibri" w:eastAsia="Calibri" w:hAnsi="Calibri" w:cs="Arial" w:hint="cs"/>
          <w:sz w:val="32"/>
          <w:szCs w:val="32"/>
          <w:rtl/>
        </w:rPr>
        <w:t xml:space="preserve">) </w:t>
      </w:r>
    </w:p>
    <w:p w:rsidR="00D47657" w:rsidRPr="00D47657" w:rsidRDefault="00D47657" w:rsidP="00D47657">
      <w:pPr>
        <w:spacing w:after="160" w:line="259" w:lineRule="auto"/>
        <w:rPr>
          <w:rFonts w:ascii="Calibri" w:eastAsia="Calibri" w:hAnsi="Calibri" w:cs="Arial"/>
          <w:sz w:val="32"/>
          <w:szCs w:val="32"/>
          <w:rtl/>
        </w:rPr>
      </w:pPr>
      <w:r w:rsidRPr="00D47657">
        <w:rPr>
          <w:rFonts w:ascii="Calibri" w:eastAsia="Calibri" w:hAnsi="Calibri" w:cs="Arial"/>
          <w:sz w:val="32"/>
          <w:szCs w:val="32"/>
          <w:lang w:bidi="ar-IQ"/>
        </w:rPr>
        <w:t xml:space="preserve">:   </w:t>
      </w:r>
      <w:proofErr w:type="spellStart"/>
      <w:r w:rsidRPr="00D47657">
        <w:rPr>
          <w:rFonts w:ascii="Times New Roman" w:eastAsia="Calibri" w:hAnsi="Times New Roman" w:cs="Times New Roman"/>
          <w:sz w:val="32"/>
          <w:szCs w:val="32"/>
          <w:lang w:bidi="ar-IQ"/>
        </w:rPr>
        <w:t>WE</w:t>
      </w:r>
      <w:r w:rsidRPr="00D47657">
        <w:rPr>
          <w:rFonts w:ascii="Times New Roman" w:eastAsia="Calibri" w:hAnsi="Times New Roman" w:cs="Times New Roman"/>
          <w:lang w:bidi="ar-IQ"/>
        </w:rPr>
        <w:t>FEa</w:t>
      </w:r>
      <w:proofErr w:type="spellEnd"/>
      <w:r w:rsidRPr="00D47657">
        <w:rPr>
          <w:rFonts w:ascii="Calibri" w:eastAsia="Calibri" w:hAnsi="Calibri" w:cs="Arial" w:hint="cs"/>
          <w:sz w:val="32"/>
          <w:szCs w:val="32"/>
          <w:rtl/>
        </w:rPr>
        <w:t xml:space="preserve"> المصروفات التشغيلية بالعملة الصعبة خلال سنة (</w:t>
      </w:r>
      <w:r w:rsidRPr="00D47657">
        <w:rPr>
          <w:rFonts w:ascii="Calibri" w:eastAsia="Calibri" w:hAnsi="Calibri" w:cs="Arial"/>
          <w:sz w:val="32"/>
          <w:szCs w:val="32"/>
          <w:lang w:bidi="ar-IQ"/>
        </w:rPr>
        <w:t>a</w:t>
      </w:r>
      <w:r w:rsidRPr="00D47657">
        <w:rPr>
          <w:rFonts w:ascii="Calibri" w:eastAsia="Calibri" w:hAnsi="Calibri" w:cs="Arial" w:hint="cs"/>
          <w:sz w:val="32"/>
          <w:szCs w:val="32"/>
          <w:rtl/>
        </w:rPr>
        <w:t>)</w:t>
      </w:r>
    </w:p>
    <w:p w:rsidR="00D47657" w:rsidRPr="00D47657" w:rsidRDefault="00D47657" w:rsidP="00D47657">
      <w:pPr>
        <w:spacing w:after="160" w:line="259" w:lineRule="auto"/>
        <w:rPr>
          <w:rFonts w:ascii="Calibri" w:eastAsia="Calibri" w:hAnsi="Calibri" w:cs="Arial"/>
          <w:sz w:val="32"/>
          <w:szCs w:val="32"/>
          <w:rtl/>
        </w:rPr>
      </w:pPr>
      <w:proofErr w:type="spellStart"/>
      <w:r w:rsidRPr="00D47657">
        <w:rPr>
          <w:rFonts w:ascii="Times New Roman" w:eastAsia="Calibri" w:hAnsi="Times New Roman" w:cs="Times New Roman"/>
          <w:sz w:val="32"/>
          <w:szCs w:val="32"/>
          <w:lang w:bidi="ar-IQ"/>
        </w:rPr>
        <w:t>IE</w:t>
      </w:r>
      <w:r w:rsidRPr="00D47657">
        <w:rPr>
          <w:rFonts w:ascii="Times New Roman" w:eastAsia="Calibri" w:hAnsi="Times New Roman" w:cs="Times New Roman"/>
          <w:lang w:bidi="ar-IQ"/>
        </w:rPr>
        <w:t>Lca</w:t>
      </w:r>
      <w:proofErr w:type="spellEnd"/>
      <w:r w:rsidRPr="00D47657">
        <w:rPr>
          <w:rFonts w:ascii="Calibri" w:eastAsia="Calibri" w:hAnsi="Calibri" w:cs="Arial"/>
          <w:lang w:bidi="ar-IQ"/>
        </w:rPr>
        <w:t xml:space="preserve">  </w:t>
      </w:r>
      <w:r w:rsidRPr="00D47657">
        <w:rPr>
          <w:rFonts w:ascii="Calibri" w:eastAsia="Calibri" w:hAnsi="Calibri" w:cs="Arial" w:hint="cs"/>
          <w:sz w:val="32"/>
          <w:szCs w:val="32"/>
          <w:rtl/>
        </w:rPr>
        <w:t xml:space="preserve">    : المصروفات الاستثمارية بالعملة المحلية خلال سنة (</w:t>
      </w:r>
      <w:r w:rsidRPr="00D47657">
        <w:rPr>
          <w:rFonts w:ascii="Calibri" w:eastAsia="Calibri" w:hAnsi="Calibri" w:cs="Arial"/>
          <w:sz w:val="32"/>
          <w:szCs w:val="32"/>
          <w:lang w:bidi="ar-IQ"/>
        </w:rPr>
        <w:t>a</w:t>
      </w:r>
      <w:r w:rsidRPr="00D47657">
        <w:rPr>
          <w:rFonts w:ascii="Calibri" w:eastAsia="Calibri" w:hAnsi="Calibri" w:cs="Arial" w:hint="cs"/>
          <w:sz w:val="32"/>
          <w:szCs w:val="32"/>
          <w:rtl/>
        </w:rPr>
        <w:t>)</w:t>
      </w:r>
    </w:p>
    <w:p w:rsidR="00D47657" w:rsidRPr="00D47657" w:rsidRDefault="00D47657" w:rsidP="00D47657">
      <w:pPr>
        <w:spacing w:after="160" w:line="259" w:lineRule="auto"/>
        <w:rPr>
          <w:rFonts w:ascii="Calibri" w:eastAsia="Calibri" w:hAnsi="Calibri" w:cs="Arial"/>
          <w:sz w:val="32"/>
          <w:szCs w:val="32"/>
          <w:rtl/>
        </w:rPr>
      </w:pPr>
      <w:proofErr w:type="spellStart"/>
      <w:r w:rsidRPr="00D47657">
        <w:rPr>
          <w:rFonts w:ascii="Times New Roman" w:eastAsia="Calibri" w:hAnsi="Times New Roman" w:cs="Times New Roman"/>
          <w:sz w:val="32"/>
          <w:szCs w:val="32"/>
          <w:lang w:bidi="ar-IQ"/>
        </w:rPr>
        <w:t>WE</w:t>
      </w:r>
      <w:r w:rsidRPr="00D47657">
        <w:rPr>
          <w:rFonts w:ascii="Times New Roman" w:eastAsia="Calibri" w:hAnsi="Times New Roman" w:cs="Times New Roman"/>
          <w:lang w:bidi="ar-IQ"/>
        </w:rPr>
        <w:t>Lca</w:t>
      </w:r>
      <w:proofErr w:type="spellEnd"/>
      <w:r w:rsidRPr="00D47657">
        <w:rPr>
          <w:rFonts w:ascii="Calibri" w:eastAsia="Calibri" w:hAnsi="Calibri" w:cs="Arial" w:hint="cs"/>
          <w:sz w:val="32"/>
          <w:szCs w:val="32"/>
          <w:rtl/>
        </w:rPr>
        <w:t xml:space="preserve">   : المصروفات التشغيلية بالعملة المحلية خلال سنة (</w:t>
      </w:r>
      <w:r w:rsidRPr="00D47657">
        <w:rPr>
          <w:rFonts w:ascii="Calibri" w:eastAsia="Calibri" w:hAnsi="Calibri" w:cs="Arial"/>
          <w:sz w:val="32"/>
          <w:szCs w:val="32"/>
          <w:lang w:bidi="ar-IQ"/>
        </w:rPr>
        <w:t>a</w:t>
      </w:r>
      <w:r w:rsidRPr="00D47657">
        <w:rPr>
          <w:rFonts w:ascii="Calibri" w:eastAsia="Calibri" w:hAnsi="Calibri" w:cs="Arial" w:hint="cs"/>
          <w:sz w:val="32"/>
          <w:szCs w:val="32"/>
          <w:rtl/>
        </w:rPr>
        <w:t>)</w:t>
      </w:r>
    </w:p>
    <w:p w:rsidR="00D47657" w:rsidRPr="00D47657" w:rsidRDefault="00D47657" w:rsidP="00D47657">
      <w:pPr>
        <w:spacing w:after="160" w:line="259" w:lineRule="auto"/>
        <w:rPr>
          <w:rFonts w:ascii="Calibri" w:eastAsia="Calibri" w:hAnsi="Calibri" w:cs="Arial"/>
          <w:sz w:val="32"/>
          <w:szCs w:val="32"/>
          <w:rtl/>
        </w:rPr>
      </w:pPr>
      <w:r w:rsidRPr="00D47657">
        <w:rPr>
          <w:rFonts w:ascii="Times New Roman" w:eastAsia="Calibri" w:hAnsi="Times New Roman" w:cs="Times New Roman"/>
          <w:sz w:val="32"/>
          <w:szCs w:val="32"/>
          <w:lang w:bidi="ar-IQ"/>
        </w:rPr>
        <w:t xml:space="preserve">PVC  </w:t>
      </w:r>
      <w:r w:rsidRPr="00D47657">
        <w:rPr>
          <w:rFonts w:ascii="Times New Roman" w:eastAsia="Calibri" w:hAnsi="Times New Roman" w:cs="Times New Roman"/>
          <w:sz w:val="32"/>
          <w:szCs w:val="32"/>
          <w:rtl/>
        </w:rPr>
        <w:t xml:space="preserve"> </w:t>
      </w:r>
      <w:r w:rsidRPr="00D47657">
        <w:rPr>
          <w:rFonts w:ascii="Calibri" w:eastAsia="Calibri" w:hAnsi="Calibri" w:cs="Arial" w:hint="cs"/>
          <w:sz w:val="32"/>
          <w:szCs w:val="32"/>
          <w:rtl/>
        </w:rPr>
        <w:t xml:space="preserve">   : معامل القيمة الحالية لسنة (</w:t>
      </w:r>
      <w:r w:rsidRPr="00D47657">
        <w:rPr>
          <w:rFonts w:ascii="Calibri" w:eastAsia="Calibri" w:hAnsi="Calibri" w:cs="Arial"/>
          <w:sz w:val="32"/>
          <w:szCs w:val="32"/>
          <w:lang w:bidi="ar-IQ"/>
        </w:rPr>
        <w:t>a</w:t>
      </w:r>
      <w:r w:rsidRPr="00D47657">
        <w:rPr>
          <w:rFonts w:ascii="Calibri" w:eastAsia="Calibri" w:hAnsi="Calibri" w:cs="Arial" w:hint="cs"/>
          <w:sz w:val="32"/>
          <w:szCs w:val="32"/>
          <w:rtl/>
        </w:rPr>
        <w:t xml:space="preserve">) </w:t>
      </w:r>
    </w:p>
    <w:p w:rsidR="00D47657" w:rsidRPr="00D47657" w:rsidRDefault="00D47657" w:rsidP="00D47657">
      <w:pPr>
        <w:spacing w:after="160" w:line="259" w:lineRule="auto"/>
        <w:rPr>
          <w:rFonts w:ascii="Calibri" w:eastAsia="Calibri" w:hAnsi="Calibri" w:cs="Arial"/>
          <w:sz w:val="32"/>
          <w:szCs w:val="32"/>
          <w:rtl/>
        </w:rPr>
      </w:pPr>
    </w:p>
    <w:p w:rsidR="00D47657" w:rsidRPr="00D47657" w:rsidRDefault="00D47657" w:rsidP="00D47657">
      <w:pPr>
        <w:spacing w:after="160"/>
        <w:jc w:val="lowKashida"/>
        <w:rPr>
          <w:rFonts w:ascii="Calibri" w:eastAsia="Calibri" w:hAnsi="Calibri" w:cs="Arial"/>
          <w:b/>
          <w:bCs/>
          <w:sz w:val="32"/>
          <w:szCs w:val="32"/>
          <w:rtl/>
        </w:rPr>
      </w:pPr>
      <w:r w:rsidRPr="00D47657">
        <w:rPr>
          <w:rFonts w:ascii="Calibri" w:eastAsia="Calibri" w:hAnsi="Calibri" w:cs="Arial" w:hint="cs"/>
          <w:b/>
          <w:bCs/>
          <w:sz w:val="32"/>
          <w:szCs w:val="32"/>
          <w:rtl/>
        </w:rPr>
        <w:t xml:space="preserve">معيار الربحية التجارية : </w:t>
      </w:r>
    </w:p>
    <w:p w:rsidR="00D47657" w:rsidRPr="00D47657" w:rsidRDefault="00D47657" w:rsidP="00D47657">
      <w:pPr>
        <w:spacing w:after="160"/>
        <w:jc w:val="lowKashida"/>
        <w:rPr>
          <w:rFonts w:ascii="Calibri" w:eastAsia="Calibri" w:hAnsi="Calibri" w:cs="Arial"/>
          <w:sz w:val="32"/>
          <w:szCs w:val="32"/>
          <w:rtl/>
        </w:rPr>
      </w:pPr>
      <w:r w:rsidRPr="00D47657">
        <w:rPr>
          <w:rFonts w:ascii="Calibri" w:eastAsia="Calibri" w:hAnsi="Calibri" w:cs="Arial" w:hint="cs"/>
          <w:sz w:val="32"/>
          <w:szCs w:val="32"/>
          <w:rtl/>
        </w:rPr>
        <w:t xml:space="preserve">    يقصد بمعيار الربحية التجارية الفرق بين عوائد وتكاليف المشروع الصناعي ، أي الربح الصافي المتوقع بعد دفع كافة التكاليف والضرائب والنفقات الأخرى وتقاس كنسبة مئوية للعائد السنوي للاستثمار على الكلفة الكلية للمشروع الصناعي او كحصة من رأس المال المدفوع . وهنا لابد من ملاحظة نقطتين أساسيتين هما : ـ </w:t>
      </w:r>
    </w:p>
    <w:p w:rsidR="00D47657" w:rsidRPr="00D47657" w:rsidRDefault="00D47657" w:rsidP="00D47657">
      <w:pPr>
        <w:spacing w:after="160"/>
        <w:ind w:left="283" w:hanging="283"/>
        <w:jc w:val="lowKashida"/>
        <w:rPr>
          <w:rFonts w:ascii="Calibri" w:eastAsia="Calibri" w:hAnsi="Calibri" w:cs="Arial"/>
          <w:sz w:val="32"/>
          <w:szCs w:val="32"/>
          <w:rtl/>
        </w:rPr>
      </w:pPr>
      <w:r w:rsidRPr="00D47657">
        <w:rPr>
          <w:rFonts w:ascii="Calibri" w:eastAsia="Calibri" w:hAnsi="Calibri" w:cs="Arial" w:hint="cs"/>
          <w:sz w:val="32"/>
          <w:szCs w:val="32"/>
          <w:rtl/>
        </w:rPr>
        <w:t xml:space="preserve">1ـ الفترة الزمنية التي يتم بها قياس المنافع والتكاليف والتي يطلق عليها فترة الاشتغال الاقتصادية للمشروع . </w:t>
      </w:r>
    </w:p>
    <w:p w:rsidR="00D47657" w:rsidRPr="00D47657" w:rsidRDefault="00D47657" w:rsidP="00D47657">
      <w:pPr>
        <w:spacing w:after="160"/>
        <w:jc w:val="lowKashida"/>
        <w:rPr>
          <w:rFonts w:ascii="Calibri" w:eastAsia="Calibri" w:hAnsi="Calibri" w:cs="Arial"/>
          <w:sz w:val="32"/>
          <w:szCs w:val="32"/>
          <w:rtl/>
        </w:rPr>
      </w:pPr>
      <w:r w:rsidRPr="00D47657">
        <w:rPr>
          <w:rFonts w:ascii="Calibri" w:eastAsia="Calibri" w:hAnsi="Calibri" w:cs="Arial" w:hint="cs"/>
          <w:sz w:val="32"/>
          <w:szCs w:val="32"/>
          <w:rtl/>
        </w:rPr>
        <w:t>2 ـ الأسلوب المستخدم أي طريقة الحساب المستخدم ,</w:t>
      </w:r>
    </w:p>
    <w:p w:rsidR="00D47657" w:rsidRPr="00D47657" w:rsidRDefault="00D47657" w:rsidP="00D47657">
      <w:pPr>
        <w:spacing w:after="160"/>
        <w:jc w:val="lowKashida"/>
        <w:rPr>
          <w:rFonts w:ascii="Calibri" w:eastAsia="Calibri" w:hAnsi="Calibri" w:cs="Arial"/>
          <w:sz w:val="32"/>
          <w:szCs w:val="32"/>
          <w:rtl/>
        </w:rPr>
      </w:pPr>
      <w:r w:rsidRPr="00D47657">
        <w:rPr>
          <w:rFonts w:ascii="Calibri" w:eastAsia="Calibri" w:hAnsi="Calibri" w:cs="Arial" w:hint="cs"/>
          <w:sz w:val="32"/>
          <w:szCs w:val="32"/>
          <w:rtl/>
        </w:rPr>
        <w:lastRenderedPageBreak/>
        <w:t xml:space="preserve">والطريقة العامة لاحتساب الربحية التجارية هي : ـ </w:t>
      </w:r>
    </w:p>
    <w:p w:rsidR="00D47657" w:rsidRPr="00D47657" w:rsidRDefault="00D47657" w:rsidP="00D47657">
      <w:pPr>
        <w:spacing w:after="160" w:line="259" w:lineRule="auto"/>
        <w:jc w:val="lowKashida"/>
        <w:rPr>
          <w:rFonts w:ascii="Calibri" w:eastAsia="Calibri" w:hAnsi="Calibri" w:cs="Arial"/>
          <w:sz w:val="32"/>
          <w:szCs w:val="32"/>
          <w:rtl/>
        </w:rPr>
      </w:pPr>
    </w:p>
    <w:p w:rsidR="00D47657" w:rsidRPr="00D47657" w:rsidRDefault="00D47657" w:rsidP="00D47657">
      <w:pPr>
        <w:spacing w:after="0" w:line="259" w:lineRule="auto"/>
        <w:jc w:val="lowKashida"/>
        <w:rPr>
          <w:rFonts w:ascii="Calibri" w:eastAsia="Calibri" w:hAnsi="Calibri" w:cs="Arial"/>
          <w:sz w:val="28"/>
          <w:szCs w:val="28"/>
          <w:rtl/>
        </w:rPr>
      </w:pPr>
      <w:r w:rsidRPr="00D47657">
        <w:rPr>
          <w:rFonts w:ascii="Calibri" w:eastAsia="Calibri" w:hAnsi="Calibri" w:cs="Arial" w:hint="cs"/>
          <w:sz w:val="28"/>
          <w:szCs w:val="28"/>
          <w:rtl/>
        </w:rPr>
        <w:t xml:space="preserve">                                                   صافي الربح السنوي </w:t>
      </w:r>
    </w:p>
    <w:p w:rsidR="00D47657" w:rsidRPr="00D47657" w:rsidRDefault="00D47657" w:rsidP="00D47657">
      <w:pPr>
        <w:spacing w:after="0" w:line="259" w:lineRule="auto"/>
        <w:jc w:val="lowKashida"/>
        <w:rPr>
          <w:rFonts w:ascii="Calibri" w:eastAsia="Calibri" w:hAnsi="Calibri" w:cs="Arial"/>
          <w:sz w:val="28"/>
          <w:szCs w:val="28"/>
          <w:rtl/>
          <w:lang w:bidi="ar-IQ"/>
        </w:rPr>
      </w:pPr>
      <w:r w:rsidRPr="00D47657">
        <w:rPr>
          <w:rFonts w:ascii="Calibri" w:eastAsia="Calibri" w:hAnsi="Calibri" w:cs="Arial" w:hint="cs"/>
          <w:sz w:val="28"/>
          <w:szCs w:val="28"/>
          <w:rtl/>
        </w:rPr>
        <w:t xml:space="preserve">                           الربحية التجارية = ــــــــــــــــــــــــــــــــــ  </w:t>
      </w:r>
      <w:r w:rsidRPr="00D47657">
        <w:rPr>
          <w:rFonts w:ascii="Calibri" w:eastAsia="Calibri" w:hAnsi="Calibri" w:cs="Arial"/>
          <w:sz w:val="28"/>
          <w:szCs w:val="28"/>
          <w:lang w:bidi="ar-IQ"/>
        </w:rPr>
        <w:t xml:space="preserve">X </w:t>
      </w:r>
      <w:r w:rsidRPr="00D47657">
        <w:rPr>
          <w:rFonts w:ascii="Calibri" w:eastAsia="Calibri" w:hAnsi="Calibri" w:cs="Arial" w:hint="cs"/>
          <w:sz w:val="28"/>
          <w:szCs w:val="28"/>
          <w:rtl/>
          <w:lang w:bidi="ar-IQ"/>
        </w:rPr>
        <w:t xml:space="preserve"> 100 =  (%) </w:t>
      </w:r>
    </w:p>
    <w:p w:rsidR="00D47657" w:rsidRPr="00D47657" w:rsidRDefault="00D47657" w:rsidP="00D47657">
      <w:pPr>
        <w:spacing w:after="0" w:line="259" w:lineRule="auto"/>
        <w:jc w:val="lowKashida"/>
        <w:rPr>
          <w:rFonts w:ascii="Calibri" w:eastAsia="Calibri" w:hAnsi="Calibri" w:cs="Arial"/>
          <w:sz w:val="28"/>
          <w:szCs w:val="28"/>
          <w:rtl/>
        </w:rPr>
      </w:pPr>
      <w:r w:rsidRPr="00D47657">
        <w:rPr>
          <w:rFonts w:ascii="Calibri" w:eastAsia="Calibri" w:hAnsi="Calibri" w:cs="Arial" w:hint="cs"/>
          <w:sz w:val="28"/>
          <w:szCs w:val="28"/>
          <w:rtl/>
        </w:rPr>
        <w:t xml:space="preserve">                                                       حجم الاستثمار </w:t>
      </w:r>
    </w:p>
    <w:p w:rsidR="00D47657" w:rsidRPr="00D47657" w:rsidRDefault="00D47657" w:rsidP="00D47657">
      <w:pPr>
        <w:spacing w:after="160"/>
        <w:jc w:val="lowKashida"/>
        <w:rPr>
          <w:rFonts w:ascii="Calibri" w:eastAsia="Calibri" w:hAnsi="Calibri" w:cs="Arial"/>
          <w:sz w:val="32"/>
          <w:szCs w:val="32"/>
          <w:rtl/>
        </w:rPr>
      </w:pPr>
      <w:r w:rsidRPr="00D47657">
        <w:rPr>
          <w:rFonts w:ascii="Calibri" w:eastAsia="Calibri" w:hAnsi="Calibri" w:cs="Arial" w:hint="cs"/>
          <w:sz w:val="32"/>
          <w:szCs w:val="32"/>
          <w:rtl/>
        </w:rPr>
        <w:t xml:space="preserve">     وان اهم سلبيات الاعتماد على هذا المعيار هو ان هذا المعيار ينظر الى منافع وتكاليف المشروع المباشرة بينما يهمل الاثار الخارجية للمشروع . إضافة الى اعتماده على الأسعار السائدة في السوق كمحصلة لقوى العرض والطلب كذلك اهماله لاستخدام أسعار الظل المعبرة عن القدرة النسبية للموارد الاقتصادية المتاحة بالعلاقة مع حاجات واهداف المجتمع . </w:t>
      </w:r>
    </w:p>
    <w:p w:rsidR="00D47657" w:rsidRPr="00D47657" w:rsidRDefault="00D47657" w:rsidP="00D47657">
      <w:pPr>
        <w:spacing w:after="160" w:line="259" w:lineRule="auto"/>
        <w:jc w:val="lowKashida"/>
        <w:rPr>
          <w:rFonts w:ascii="Calibri" w:eastAsia="Calibri" w:hAnsi="Calibri" w:cs="Arial"/>
          <w:sz w:val="32"/>
          <w:szCs w:val="32"/>
          <w:rtl/>
        </w:rPr>
      </w:pPr>
    </w:p>
    <w:p w:rsidR="00D47657" w:rsidRPr="00D47657" w:rsidRDefault="00D47657" w:rsidP="00D47657">
      <w:pPr>
        <w:spacing w:after="160" w:line="259" w:lineRule="auto"/>
        <w:jc w:val="lowKashida"/>
        <w:rPr>
          <w:rFonts w:ascii="Calibri" w:eastAsia="Calibri" w:hAnsi="Calibri" w:cs="Arial"/>
          <w:b/>
          <w:bCs/>
          <w:sz w:val="32"/>
          <w:szCs w:val="32"/>
          <w:u w:val="single"/>
          <w:rtl/>
        </w:rPr>
      </w:pPr>
      <w:r w:rsidRPr="00D47657">
        <w:rPr>
          <w:rFonts w:ascii="Calibri" w:eastAsia="Calibri" w:hAnsi="Calibri" w:cs="Arial" w:hint="cs"/>
          <w:b/>
          <w:bCs/>
          <w:sz w:val="32"/>
          <w:szCs w:val="32"/>
          <w:u w:val="single"/>
          <w:rtl/>
        </w:rPr>
        <w:t xml:space="preserve">وهناك أساليب متعددة لقياس مؤشر الربحية التجارية منها : ـ </w:t>
      </w:r>
    </w:p>
    <w:p w:rsidR="00D47657" w:rsidRPr="00D47657" w:rsidRDefault="00D47657" w:rsidP="00D47657">
      <w:pPr>
        <w:spacing w:after="160"/>
        <w:jc w:val="lowKashida"/>
        <w:rPr>
          <w:rFonts w:ascii="Calibri" w:eastAsia="Calibri" w:hAnsi="Calibri" w:cs="Arial"/>
          <w:b/>
          <w:bCs/>
          <w:sz w:val="32"/>
          <w:szCs w:val="32"/>
          <w:rtl/>
        </w:rPr>
      </w:pPr>
      <w:r w:rsidRPr="00D47657">
        <w:rPr>
          <w:rFonts w:ascii="Calibri" w:eastAsia="Calibri" w:hAnsi="Calibri" w:cs="Arial" w:hint="cs"/>
          <w:b/>
          <w:bCs/>
          <w:sz w:val="32"/>
          <w:szCs w:val="32"/>
          <w:rtl/>
        </w:rPr>
        <w:t xml:space="preserve">أ ـ أسلوب عائد الاستثمار (الأساليب التي لا تأخذ القيمة الزمنية للنقود بنظر الاعتبار) . </w:t>
      </w:r>
    </w:p>
    <w:p w:rsidR="00D47657" w:rsidRPr="00D47657" w:rsidRDefault="00D47657" w:rsidP="00D47657">
      <w:pPr>
        <w:spacing w:after="160"/>
        <w:jc w:val="lowKashida"/>
        <w:rPr>
          <w:rFonts w:ascii="Calibri" w:eastAsia="Calibri" w:hAnsi="Calibri" w:cs="Arial"/>
          <w:sz w:val="32"/>
          <w:szCs w:val="32"/>
          <w:rtl/>
        </w:rPr>
      </w:pPr>
      <w:r w:rsidRPr="00D47657">
        <w:rPr>
          <w:rFonts w:ascii="Calibri" w:eastAsia="Calibri" w:hAnsi="Calibri" w:cs="Arial" w:hint="cs"/>
          <w:sz w:val="32"/>
          <w:szCs w:val="32"/>
          <w:rtl/>
        </w:rPr>
        <w:t xml:space="preserve">هناك طريقتين لاحتساب معدل عائد الاستثمار هما : </w:t>
      </w:r>
    </w:p>
    <w:p w:rsidR="00D47657" w:rsidRPr="00D47657" w:rsidRDefault="00D47657" w:rsidP="00D47657">
      <w:pPr>
        <w:spacing w:after="160"/>
        <w:jc w:val="lowKashida"/>
        <w:rPr>
          <w:rFonts w:ascii="Calibri" w:eastAsia="Calibri" w:hAnsi="Calibri" w:cs="Arial"/>
          <w:sz w:val="32"/>
          <w:szCs w:val="32"/>
          <w:rtl/>
        </w:rPr>
      </w:pPr>
      <w:r w:rsidRPr="00D47657">
        <w:rPr>
          <w:rFonts w:ascii="Calibri" w:eastAsia="Calibri" w:hAnsi="Calibri" w:cs="Arial" w:hint="cs"/>
          <w:b/>
          <w:bCs/>
          <w:sz w:val="32"/>
          <w:szCs w:val="32"/>
          <w:rtl/>
        </w:rPr>
        <w:t>1ـ الطريقة الدفترية : ـ</w:t>
      </w:r>
      <w:r w:rsidRPr="00D47657">
        <w:rPr>
          <w:rFonts w:ascii="Calibri" w:eastAsia="Calibri" w:hAnsi="Calibri" w:cs="Arial" w:hint="cs"/>
          <w:sz w:val="32"/>
          <w:szCs w:val="32"/>
          <w:rtl/>
        </w:rPr>
        <w:t xml:space="preserve"> ويتم بموجبها احتساب معدل العائد على متوسط الاستثمار . </w:t>
      </w:r>
    </w:p>
    <w:p w:rsidR="00D47657" w:rsidRPr="00D47657" w:rsidRDefault="00D47657" w:rsidP="00D47657">
      <w:pPr>
        <w:spacing w:after="160" w:line="259" w:lineRule="auto"/>
        <w:jc w:val="lowKashida"/>
        <w:rPr>
          <w:rFonts w:ascii="Calibri" w:eastAsia="Calibri" w:hAnsi="Calibri" w:cs="Arial"/>
          <w:sz w:val="32"/>
          <w:szCs w:val="32"/>
          <w:rtl/>
        </w:rPr>
      </w:pPr>
    </w:p>
    <w:p w:rsidR="00D47657" w:rsidRPr="00D47657" w:rsidRDefault="00D47657" w:rsidP="00D47657">
      <w:pPr>
        <w:spacing w:after="0" w:line="240" w:lineRule="auto"/>
        <w:jc w:val="lowKashida"/>
        <w:rPr>
          <w:rFonts w:ascii="Calibri" w:eastAsia="Calibri" w:hAnsi="Calibri" w:cs="Arial"/>
          <w:sz w:val="28"/>
          <w:szCs w:val="28"/>
          <w:rtl/>
        </w:rPr>
      </w:pPr>
      <w:r w:rsidRPr="00D47657">
        <w:rPr>
          <w:rFonts w:ascii="Calibri" w:eastAsia="Calibri" w:hAnsi="Calibri" w:cs="Arial" w:hint="cs"/>
          <w:sz w:val="28"/>
          <w:szCs w:val="28"/>
          <w:rtl/>
        </w:rPr>
        <w:t xml:space="preserve">                                                    متوسط العائد (الربح المتوقع) </w:t>
      </w:r>
    </w:p>
    <w:p w:rsidR="00D47657" w:rsidRPr="00D47657" w:rsidRDefault="00D47657" w:rsidP="00D47657">
      <w:pPr>
        <w:spacing w:after="0" w:line="240" w:lineRule="auto"/>
        <w:jc w:val="lowKashida"/>
        <w:rPr>
          <w:rFonts w:ascii="Calibri" w:eastAsia="Calibri" w:hAnsi="Calibri" w:cs="Arial"/>
          <w:sz w:val="28"/>
          <w:szCs w:val="28"/>
          <w:rtl/>
        </w:rPr>
      </w:pPr>
      <w:r w:rsidRPr="00D47657">
        <w:rPr>
          <w:rFonts w:ascii="Calibri" w:eastAsia="Calibri" w:hAnsi="Calibri" w:cs="Arial" w:hint="cs"/>
          <w:sz w:val="28"/>
          <w:szCs w:val="28"/>
          <w:rtl/>
        </w:rPr>
        <w:t xml:space="preserve">معدل العائد على متوسط الاستثمار = ـــــــــــــــــــــــــــــــــــــــــــــــــــــــــــــــــــــــــ   </w:t>
      </w:r>
      <w:r w:rsidRPr="00D47657">
        <w:rPr>
          <w:rFonts w:ascii="Calibri" w:eastAsia="Calibri" w:hAnsi="Calibri" w:cs="Arial"/>
          <w:sz w:val="28"/>
          <w:szCs w:val="28"/>
          <w:lang w:bidi="ar-IQ"/>
        </w:rPr>
        <w:t>X</w:t>
      </w:r>
      <w:r w:rsidRPr="00D47657">
        <w:rPr>
          <w:rFonts w:ascii="Calibri" w:eastAsia="Calibri" w:hAnsi="Calibri" w:cs="Arial" w:hint="cs"/>
          <w:sz w:val="28"/>
          <w:szCs w:val="28"/>
          <w:rtl/>
        </w:rPr>
        <w:t xml:space="preserve"> 100</w:t>
      </w:r>
    </w:p>
    <w:p w:rsidR="00D47657" w:rsidRPr="00D47657" w:rsidRDefault="00D47657" w:rsidP="00D47657">
      <w:pPr>
        <w:spacing w:after="0" w:line="240" w:lineRule="auto"/>
        <w:jc w:val="lowKashida"/>
        <w:rPr>
          <w:rFonts w:ascii="Calibri" w:eastAsia="Calibri" w:hAnsi="Calibri" w:cs="Arial"/>
          <w:sz w:val="28"/>
          <w:szCs w:val="28"/>
          <w:rtl/>
        </w:rPr>
      </w:pPr>
      <w:r w:rsidRPr="00D47657">
        <w:rPr>
          <w:rFonts w:ascii="Calibri" w:eastAsia="Calibri" w:hAnsi="Calibri" w:cs="Arial" w:hint="cs"/>
          <w:sz w:val="28"/>
          <w:szCs w:val="28"/>
          <w:rtl/>
        </w:rPr>
        <w:t xml:space="preserve">                                           متوسط رأس المال المستخدم اثناء مدة المشروع </w:t>
      </w:r>
    </w:p>
    <w:p w:rsidR="00D47657" w:rsidRPr="00D47657" w:rsidRDefault="00D47657" w:rsidP="00D47657">
      <w:pPr>
        <w:spacing w:after="0" w:line="259" w:lineRule="auto"/>
        <w:jc w:val="lowKashida"/>
        <w:rPr>
          <w:rFonts w:ascii="Calibri" w:eastAsia="Calibri" w:hAnsi="Calibri" w:cs="Arial"/>
          <w:sz w:val="28"/>
          <w:szCs w:val="28"/>
          <w:rtl/>
        </w:rPr>
      </w:pPr>
    </w:p>
    <w:p w:rsidR="00D47657" w:rsidRPr="00D47657" w:rsidRDefault="00D47657" w:rsidP="00D47657">
      <w:pPr>
        <w:spacing w:after="160" w:line="259" w:lineRule="auto"/>
        <w:jc w:val="lowKashida"/>
        <w:rPr>
          <w:rFonts w:ascii="Calibri" w:eastAsia="Calibri" w:hAnsi="Calibri" w:cs="Arial"/>
          <w:sz w:val="32"/>
          <w:szCs w:val="32"/>
          <w:rtl/>
        </w:rPr>
      </w:pPr>
      <w:r w:rsidRPr="00D47657">
        <w:rPr>
          <w:rFonts w:ascii="Calibri" w:eastAsia="Calibri" w:hAnsi="Calibri" w:cs="Arial" w:hint="cs"/>
          <w:sz w:val="32"/>
          <w:szCs w:val="32"/>
          <w:rtl/>
        </w:rPr>
        <w:t xml:space="preserve">متوسط الاستثمار =  الاستثمار الأصلي  -  قيمة الأنقاض المتبقية . </w:t>
      </w:r>
    </w:p>
    <w:p w:rsidR="00D47657" w:rsidRPr="00D47657" w:rsidRDefault="00D47657" w:rsidP="00D47657">
      <w:pPr>
        <w:spacing w:after="160" w:line="259" w:lineRule="auto"/>
        <w:jc w:val="lowKashida"/>
        <w:rPr>
          <w:rFonts w:ascii="Calibri" w:eastAsia="Calibri" w:hAnsi="Calibri" w:cs="Arial"/>
          <w:sz w:val="32"/>
          <w:szCs w:val="32"/>
          <w:rtl/>
        </w:rPr>
      </w:pPr>
    </w:p>
    <w:p w:rsidR="00D47657" w:rsidRPr="00D47657" w:rsidRDefault="00D47657" w:rsidP="00D47657">
      <w:pPr>
        <w:spacing w:after="160"/>
        <w:ind w:left="425" w:hanging="425"/>
        <w:jc w:val="lowKashida"/>
        <w:rPr>
          <w:rFonts w:ascii="Calibri" w:eastAsia="Calibri" w:hAnsi="Calibri" w:cs="Arial"/>
          <w:sz w:val="32"/>
          <w:szCs w:val="32"/>
          <w:rtl/>
        </w:rPr>
      </w:pPr>
      <w:r w:rsidRPr="00D47657">
        <w:rPr>
          <w:rFonts w:ascii="Calibri" w:eastAsia="Calibri" w:hAnsi="Calibri" w:cs="Arial" w:hint="cs"/>
          <w:b/>
          <w:bCs/>
          <w:sz w:val="32"/>
          <w:szCs w:val="32"/>
          <w:rtl/>
        </w:rPr>
        <w:t>2 - الطريقة الهندسية : -</w:t>
      </w:r>
      <w:r w:rsidRPr="00D47657">
        <w:rPr>
          <w:rFonts w:ascii="Calibri" w:eastAsia="Calibri" w:hAnsi="Calibri" w:cs="Arial" w:hint="cs"/>
          <w:sz w:val="32"/>
          <w:szCs w:val="32"/>
          <w:rtl/>
        </w:rPr>
        <w:t xml:space="preserve"> يتم احتساب متوسط العائد الاستثمار الأصلي حيث يؤخذ الربح المتوقع كنسبة مئوية من رأس المال الأصلي المستثمر اثناء مدة المشروع الصناعي .</w:t>
      </w:r>
    </w:p>
    <w:p w:rsidR="00D47657" w:rsidRPr="00D47657" w:rsidRDefault="00D47657" w:rsidP="00D47657">
      <w:pPr>
        <w:spacing w:after="160" w:line="259" w:lineRule="auto"/>
        <w:jc w:val="lowKashida"/>
        <w:rPr>
          <w:rFonts w:ascii="Calibri" w:eastAsia="Calibri" w:hAnsi="Calibri" w:cs="Arial"/>
          <w:sz w:val="32"/>
          <w:szCs w:val="32"/>
          <w:rtl/>
        </w:rPr>
      </w:pPr>
    </w:p>
    <w:p w:rsidR="00D47657" w:rsidRPr="00D47657" w:rsidRDefault="00D47657" w:rsidP="00D47657">
      <w:pPr>
        <w:spacing w:after="0" w:line="240" w:lineRule="auto"/>
        <w:jc w:val="lowKashida"/>
        <w:rPr>
          <w:rFonts w:ascii="Calibri" w:eastAsia="Calibri" w:hAnsi="Calibri" w:cs="Arial"/>
          <w:sz w:val="28"/>
          <w:szCs w:val="28"/>
          <w:rtl/>
        </w:rPr>
      </w:pPr>
      <w:r w:rsidRPr="00D47657">
        <w:rPr>
          <w:rFonts w:ascii="Calibri" w:eastAsia="Calibri" w:hAnsi="Calibri" w:cs="Arial" w:hint="cs"/>
          <w:sz w:val="28"/>
          <w:szCs w:val="28"/>
          <w:rtl/>
        </w:rPr>
        <w:t xml:space="preserve">                                               متوسط العائد (الربح المتوقع) </w:t>
      </w:r>
    </w:p>
    <w:p w:rsidR="00D47657" w:rsidRPr="00D47657" w:rsidRDefault="00D47657" w:rsidP="00D47657">
      <w:pPr>
        <w:spacing w:after="0" w:line="240" w:lineRule="auto"/>
        <w:jc w:val="lowKashida"/>
        <w:rPr>
          <w:rFonts w:ascii="Calibri" w:eastAsia="Calibri" w:hAnsi="Calibri" w:cs="Arial"/>
          <w:sz w:val="28"/>
          <w:szCs w:val="28"/>
          <w:rtl/>
        </w:rPr>
      </w:pPr>
      <w:r w:rsidRPr="00D47657">
        <w:rPr>
          <w:rFonts w:ascii="Calibri" w:eastAsia="Calibri" w:hAnsi="Calibri" w:cs="Arial" w:hint="cs"/>
          <w:sz w:val="28"/>
          <w:szCs w:val="28"/>
          <w:rtl/>
        </w:rPr>
        <w:t xml:space="preserve">متوسط العائد على الاستثمار الأصلي = ــــــــــــــــــــــــــــــــــــــــــــــــــ   </w:t>
      </w:r>
      <w:r w:rsidRPr="00D47657">
        <w:rPr>
          <w:rFonts w:ascii="Calibri" w:eastAsia="Calibri" w:hAnsi="Calibri" w:cs="Arial"/>
          <w:sz w:val="28"/>
          <w:szCs w:val="28"/>
          <w:lang w:bidi="ar-IQ"/>
        </w:rPr>
        <w:t>X</w:t>
      </w:r>
      <w:r w:rsidRPr="00D47657">
        <w:rPr>
          <w:rFonts w:ascii="Calibri" w:eastAsia="Calibri" w:hAnsi="Calibri" w:cs="Arial" w:hint="cs"/>
          <w:sz w:val="28"/>
          <w:szCs w:val="28"/>
          <w:rtl/>
        </w:rPr>
        <w:t xml:space="preserve">  100</w:t>
      </w:r>
    </w:p>
    <w:p w:rsidR="00D47657" w:rsidRPr="00D47657" w:rsidRDefault="00D47657" w:rsidP="00D47657">
      <w:pPr>
        <w:spacing w:after="160" w:line="240" w:lineRule="auto"/>
        <w:jc w:val="lowKashida"/>
        <w:rPr>
          <w:rFonts w:ascii="Calibri" w:eastAsia="Calibri" w:hAnsi="Calibri" w:cs="Arial"/>
          <w:sz w:val="28"/>
          <w:szCs w:val="28"/>
          <w:rtl/>
        </w:rPr>
      </w:pPr>
      <w:r w:rsidRPr="00D47657">
        <w:rPr>
          <w:rFonts w:ascii="Calibri" w:eastAsia="Calibri" w:hAnsi="Calibri" w:cs="Arial" w:hint="cs"/>
          <w:sz w:val="28"/>
          <w:szCs w:val="28"/>
          <w:rtl/>
        </w:rPr>
        <w:t xml:space="preserve">                                                     الاستثمار الأصلي </w:t>
      </w:r>
    </w:p>
    <w:p w:rsidR="00D47657" w:rsidRPr="00D47657" w:rsidRDefault="00D47657" w:rsidP="00D47657">
      <w:pPr>
        <w:spacing w:after="160" w:line="240" w:lineRule="auto"/>
        <w:jc w:val="lowKashida"/>
        <w:rPr>
          <w:rFonts w:ascii="Calibri" w:eastAsia="Calibri" w:hAnsi="Calibri" w:cs="Arial"/>
          <w:sz w:val="28"/>
          <w:szCs w:val="28"/>
          <w:rtl/>
        </w:rPr>
      </w:pPr>
    </w:p>
    <w:p w:rsidR="00D47657" w:rsidRPr="00D47657" w:rsidRDefault="00D47657" w:rsidP="00D47657">
      <w:pPr>
        <w:spacing w:after="0" w:line="240" w:lineRule="auto"/>
        <w:jc w:val="lowKashida"/>
        <w:rPr>
          <w:rFonts w:ascii="Calibri" w:eastAsia="Calibri" w:hAnsi="Calibri" w:cs="Arial"/>
          <w:sz w:val="28"/>
          <w:szCs w:val="28"/>
          <w:rtl/>
        </w:rPr>
      </w:pPr>
      <w:r w:rsidRPr="00D47657">
        <w:rPr>
          <w:rFonts w:ascii="Calibri" w:eastAsia="Calibri" w:hAnsi="Calibri" w:cs="Arial" w:hint="cs"/>
          <w:sz w:val="28"/>
          <w:szCs w:val="28"/>
          <w:rtl/>
        </w:rPr>
        <w:t xml:space="preserve">                                               صافي الربح السنوي </w:t>
      </w:r>
    </w:p>
    <w:p w:rsidR="00D47657" w:rsidRPr="00D47657" w:rsidRDefault="00D47657" w:rsidP="00D47657">
      <w:pPr>
        <w:spacing w:after="0" w:line="240" w:lineRule="auto"/>
        <w:jc w:val="lowKashida"/>
        <w:rPr>
          <w:rFonts w:ascii="Calibri" w:eastAsia="Calibri" w:hAnsi="Calibri" w:cs="Arial"/>
          <w:sz w:val="28"/>
          <w:szCs w:val="28"/>
          <w:rtl/>
        </w:rPr>
      </w:pPr>
      <w:r w:rsidRPr="00D47657">
        <w:rPr>
          <w:rFonts w:ascii="Calibri" w:eastAsia="Calibri" w:hAnsi="Calibri" w:cs="Arial" w:hint="cs"/>
          <w:sz w:val="28"/>
          <w:szCs w:val="28"/>
          <w:rtl/>
        </w:rPr>
        <w:t xml:space="preserve">متوسط العائد على الاستثمار الأصلي = ــــــــــــــــــــــــــــــــــــ  </w:t>
      </w:r>
      <w:r w:rsidRPr="00D47657">
        <w:rPr>
          <w:rFonts w:ascii="Calibri" w:eastAsia="Calibri" w:hAnsi="Calibri" w:cs="Arial"/>
          <w:sz w:val="28"/>
          <w:szCs w:val="28"/>
          <w:lang w:bidi="ar-IQ"/>
        </w:rPr>
        <w:t>X</w:t>
      </w:r>
      <w:r w:rsidRPr="00D47657">
        <w:rPr>
          <w:rFonts w:ascii="Calibri" w:eastAsia="Calibri" w:hAnsi="Calibri" w:cs="Arial" w:hint="cs"/>
          <w:sz w:val="28"/>
          <w:szCs w:val="28"/>
          <w:rtl/>
        </w:rPr>
        <w:t xml:space="preserve">  100</w:t>
      </w:r>
    </w:p>
    <w:p w:rsidR="00D47657" w:rsidRPr="00D47657" w:rsidRDefault="00D47657" w:rsidP="00D47657">
      <w:pPr>
        <w:spacing w:after="0" w:line="240" w:lineRule="auto"/>
        <w:jc w:val="lowKashida"/>
        <w:rPr>
          <w:rFonts w:ascii="Calibri" w:eastAsia="Calibri" w:hAnsi="Calibri" w:cs="Arial"/>
          <w:sz w:val="28"/>
          <w:szCs w:val="28"/>
          <w:rtl/>
        </w:rPr>
      </w:pPr>
      <w:r w:rsidRPr="00D47657">
        <w:rPr>
          <w:rFonts w:ascii="Calibri" w:eastAsia="Calibri" w:hAnsi="Calibri" w:cs="Arial" w:hint="cs"/>
          <w:sz w:val="28"/>
          <w:szCs w:val="28"/>
          <w:rtl/>
        </w:rPr>
        <w:lastRenderedPageBreak/>
        <w:t xml:space="preserve">                                                 الاستثمار الأصلي </w:t>
      </w:r>
    </w:p>
    <w:p w:rsidR="00D47657" w:rsidRPr="00D47657" w:rsidRDefault="00D47657" w:rsidP="00D47657">
      <w:pPr>
        <w:spacing w:after="0" w:line="240" w:lineRule="auto"/>
        <w:jc w:val="lowKashida"/>
        <w:rPr>
          <w:rFonts w:ascii="Calibri" w:eastAsia="Calibri" w:hAnsi="Calibri" w:cs="Arial"/>
          <w:sz w:val="28"/>
          <w:szCs w:val="28"/>
          <w:rtl/>
        </w:rPr>
      </w:pPr>
    </w:p>
    <w:p w:rsidR="00D47657" w:rsidRPr="00D47657" w:rsidRDefault="00D47657" w:rsidP="00D47657">
      <w:pPr>
        <w:spacing w:after="0" w:line="240" w:lineRule="auto"/>
        <w:jc w:val="lowKashida"/>
        <w:rPr>
          <w:rFonts w:ascii="Calibri" w:eastAsia="Calibri" w:hAnsi="Calibri" w:cs="Arial"/>
          <w:sz w:val="28"/>
          <w:szCs w:val="28"/>
          <w:rtl/>
        </w:rPr>
      </w:pPr>
    </w:p>
    <w:p w:rsidR="00D47657" w:rsidRPr="00D47657" w:rsidRDefault="00D47657" w:rsidP="00D47657">
      <w:pPr>
        <w:spacing w:after="0" w:line="240" w:lineRule="auto"/>
        <w:jc w:val="lowKashida"/>
        <w:rPr>
          <w:rFonts w:ascii="Calibri" w:eastAsia="Calibri" w:hAnsi="Calibri" w:cs="Arial"/>
          <w:sz w:val="28"/>
          <w:szCs w:val="28"/>
          <w:rtl/>
        </w:rPr>
      </w:pPr>
    </w:p>
    <w:p w:rsidR="00D47657" w:rsidRPr="00D47657" w:rsidRDefault="00D47657" w:rsidP="00D47657">
      <w:pPr>
        <w:spacing w:after="0" w:line="240" w:lineRule="auto"/>
        <w:jc w:val="lowKashida"/>
        <w:rPr>
          <w:rFonts w:ascii="Calibri" w:eastAsia="Calibri" w:hAnsi="Calibri" w:cs="Arial"/>
          <w:sz w:val="28"/>
          <w:szCs w:val="28"/>
          <w:rtl/>
        </w:rPr>
      </w:pPr>
    </w:p>
    <w:p w:rsidR="00D47657" w:rsidRPr="00D47657" w:rsidRDefault="00D47657" w:rsidP="00D47657">
      <w:pPr>
        <w:spacing w:after="0" w:line="240" w:lineRule="auto"/>
        <w:jc w:val="lowKashida"/>
        <w:rPr>
          <w:rFonts w:ascii="Calibri" w:eastAsia="Calibri" w:hAnsi="Calibri" w:cs="Arial"/>
          <w:sz w:val="28"/>
          <w:szCs w:val="28"/>
          <w:rtl/>
        </w:rPr>
      </w:pPr>
    </w:p>
    <w:p w:rsidR="00D47657" w:rsidRPr="00D47657" w:rsidRDefault="00D47657" w:rsidP="00D47657">
      <w:pPr>
        <w:spacing w:after="160" w:line="259" w:lineRule="auto"/>
        <w:jc w:val="lowKashida"/>
        <w:rPr>
          <w:rFonts w:ascii="Calibri" w:eastAsia="Calibri" w:hAnsi="Calibri" w:cs="Arial"/>
          <w:sz w:val="32"/>
          <w:szCs w:val="32"/>
          <w:rtl/>
        </w:rPr>
      </w:pPr>
      <w:r w:rsidRPr="00D47657">
        <w:rPr>
          <w:rFonts w:ascii="Calibri" w:eastAsia="Calibri" w:hAnsi="Calibri" w:cs="Arial" w:hint="cs"/>
          <w:noProof/>
          <w:sz w:val="32"/>
          <w:szCs w:val="32"/>
          <w:rtl/>
        </w:rPr>
        <mc:AlternateContent>
          <mc:Choice Requires="wps">
            <w:drawing>
              <wp:anchor distT="0" distB="0" distL="114300" distR="114300" simplePos="0" relativeHeight="251659264" behindDoc="0" locked="0" layoutInCell="1" allowOverlap="1" wp14:anchorId="77309629" wp14:editId="1DFD8D38">
                <wp:simplePos x="0" y="0"/>
                <wp:positionH relativeFrom="column">
                  <wp:posOffset>2880360</wp:posOffset>
                </wp:positionH>
                <wp:positionV relativeFrom="paragraph">
                  <wp:posOffset>550545</wp:posOffset>
                </wp:positionV>
                <wp:extent cx="390525" cy="266700"/>
                <wp:effectExtent l="0" t="0" r="28575" b="19050"/>
                <wp:wrapNone/>
                <wp:docPr id="1" name="رابط مستقيم 1"/>
                <wp:cNvGraphicFramePr/>
                <a:graphic xmlns:a="http://schemas.openxmlformats.org/drawingml/2006/main">
                  <a:graphicData uri="http://schemas.microsoft.com/office/word/2010/wordprocessingShape">
                    <wps:wsp>
                      <wps:cNvCnPr/>
                      <wps:spPr>
                        <a:xfrm flipH="1">
                          <a:off x="0" y="0"/>
                          <a:ext cx="390525" cy="2667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رابط مستقيم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226.8pt,43.35pt" to="257.5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" strokecolor="windowText" strokeweight=".5pt">
                <v:stroke joinstyle="miter"/>
              </v:line>
            </w:pict>
          </mc:Fallback>
        </mc:AlternateContent>
      </w:r>
      <w:r w:rsidRPr="00D47657">
        <w:rPr>
          <w:rFonts w:ascii="Calibri" w:eastAsia="Calibri" w:hAnsi="Calibri" w:cs="Arial" w:hint="cs"/>
          <w:sz w:val="32"/>
          <w:szCs w:val="32"/>
          <w:rtl/>
        </w:rPr>
        <w:t xml:space="preserve">وان الطريقة الهندسية اكثر استخداما من الطريقة الدفترية  . ويمكن استخراج معدل العائد على الاستثمار الصناعي وفق الطريقة التالية : ـ </w:t>
      </w:r>
    </w:p>
    <w:p w:rsidR="00D47657" w:rsidRPr="00D47657" w:rsidRDefault="00D47657" w:rsidP="00D47657">
      <w:pPr>
        <w:spacing w:after="0" w:line="240" w:lineRule="auto"/>
        <w:jc w:val="lowKashida"/>
        <w:rPr>
          <w:rFonts w:ascii="Calibri" w:eastAsia="Calibri" w:hAnsi="Calibri" w:cs="Arial"/>
          <w:sz w:val="28"/>
          <w:szCs w:val="28"/>
          <w:rtl/>
        </w:rPr>
      </w:pPr>
      <w:r w:rsidRPr="00D47657">
        <w:rPr>
          <w:rFonts w:ascii="Calibri" w:eastAsia="Calibri" w:hAnsi="Calibri" w:cs="Arial" w:hint="cs"/>
          <w:sz w:val="28"/>
          <w:szCs w:val="28"/>
          <w:rtl/>
        </w:rPr>
        <w:t xml:space="preserve">                                     الربح                المبيعات                       الربح </w:t>
      </w:r>
    </w:p>
    <w:p w:rsidR="00D47657" w:rsidRPr="00D47657" w:rsidRDefault="00D47657" w:rsidP="00D47657">
      <w:pPr>
        <w:spacing w:after="0" w:line="240" w:lineRule="auto"/>
        <w:jc w:val="lowKashida"/>
        <w:rPr>
          <w:rFonts w:ascii="Calibri" w:eastAsia="Calibri" w:hAnsi="Calibri" w:cs="Arial"/>
          <w:sz w:val="28"/>
          <w:szCs w:val="28"/>
          <w:rtl/>
        </w:rPr>
      </w:pPr>
      <w:r w:rsidRPr="00D47657">
        <w:rPr>
          <w:rFonts w:ascii="Calibri" w:eastAsia="Calibri" w:hAnsi="Calibri" w:cs="Arial" w:hint="cs"/>
          <w:noProof/>
          <w:sz w:val="28"/>
          <w:szCs w:val="28"/>
          <w:rtl/>
        </w:rPr>
        <mc:AlternateContent>
          <mc:Choice Requires="wps">
            <w:drawing>
              <wp:anchor distT="0" distB="0" distL="114300" distR="114300" simplePos="0" relativeHeight="251660288" behindDoc="0" locked="0" layoutInCell="1" allowOverlap="1" wp14:anchorId="231F6D98" wp14:editId="07BC284E">
                <wp:simplePos x="0" y="0"/>
                <wp:positionH relativeFrom="column">
                  <wp:posOffset>4004310</wp:posOffset>
                </wp:positionH>
                <wp:positionV relativeFrom="paragraph">
                  <wp:posOffset>187960</wp:posOffset>
                </wp:positionV>
                <wp:extent cx="285750" cy="247650"/>
                <wp:effectExtent l="0" t="0" r="19050" b="19050"/>
                <wp:wrapNone/>
                <wp:docPr id="2" name="رابط مستقيم 2"/>
                <wp:cNvGraphicFramePr/>
                <a:graphic xmlns:a="http://schemas.openxmlformats.org/drawingml/2006/main">
                  <a:graphicData uri="http://schemas.microsoft.com/office/word/2010/wordprocessingShape">
                    <wps:wsp>
                      <wps:cNvCnPr/>
                      <wps:spPr>
                        <a:xfrm flipH="1">
                          <a:off x="0" y="0"/>
                          <a:ext cx="285750" cy="2476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رابط مستقيم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315.3pt,14.8pt" to="337.8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" strokecolor="windowText" strokeweight=".5pt">
                <v:stroke joinstyle="miter"/>
              </v:line>
            </w:pict>
          </mc:Fallback>
        </mc:AlternateContent>
      </w:r>
      <w:r w:rsidRPr="00D47657">
        <w:rPr>
          <w:rFonts w:ascii="Calibri" w:eastAsia="Calibri" w:hAnsi="Calibri" w:cs="Arial" w:hint="cs"/>
          <w:sz w:val="28"/>
          <w:szCs w:val="28"/>
          <w:rtl/>
        </w:rPr>
        <w:t xml:space="preserve">معدل العائد على الاستثمار = ـــــــــــــــــ  </w:t>
      </w:r>
      <w:r w:rsidRPr="00D47657">
        <w:rPr>
          <w:rFonts w:ascii="Calibri" w:eastAsia="Calibri" w:hAnsi="Calibri" w:cs="Arial"/>
          <w:sz w:val="28"/>
          <w:szCs w:val="28"/>
          <w:lang w:bidi="ar-IQ"/>
        </w:rPr>
        <w:t>X</w:t>
      </w:r>
      <w:r w:rsidRPr="00D47657">
        <w:rPr>
          <w:rFonts w:ascii="Calibri" w:eastAsia="Calibri" w:hAnsi="Calibri" w:cs="Arial" w:hint="cs"/>
          <w:sz w:val="28"/>
          <w:szCs w:val="28"/>
          <w:rtl/>
        </w:rPr>
        <w:t xml:space="preserve">  ـــــــــــــــــــــــــــــــ  =  ــــــــــــــــــــــــــــــــ</w:t>
      </w:r>
    </w:p>
    <w:p w:rsidR="00D47657" w:rsidRPr="00D47657" w:rsidRDefault="00D47657" w:rsidP="00D47657">
      <w:pPr>
        <w:spacing w:after="0" w:line="240" w:lineRule="auto"/>
        <w:jc w:val="lowKashida"/>
        <w:rPr>
          <w:rFonts w:ascii="Calibri" w:eastAsia="Calibri" w:hAnsi="Calibri" w:cs="Arial"/>
          <w:sz w:val="28"/>
          <w:szCs w:val="28"/>
          <w:rtl/>
        </w:rPr>
      </w:pPr>
      <w:r w:rsidRPr="00D47657">
        <w:rPr>
          <w:rFonts w:ascii="Calibri" w:eastAsia="Calibri" w:hAnsi="Calibri" w:cs="Arial" w:hint="cs"/>
          <w:sz w:val="28"/>
          <w:szCs w:val="28"/>
          <w:rtl/>
        </w:rPr>
        <w:t xml:space="preserve">                                    المبيعات       رأس المال المستثمر       رأس المال المستثمر</w:t>
      </w:r>
    </w:p>
    <w:p w:rsidR="00D47657" w:rsidRPr="00D47657" w:rsidRDefault="00D47657" w:rsidP="00D47657">
      <w:pPr>
        <w:spacing w:after="0" w:line="240" w:lineRule="auto"/>
        <w:jc w:val="lowKashida"/>
        <w:rPr>
          <w:rFonts w:ascii="Calibri" w:eastAsia="Calibri" w:hAnsi="Calibri" w:cs="Arial"/>
          <w:sz w:val="28"/>
          <w:szCs w:val="28"/>
          <w:rtl/>
        </w:rPr>
      </w:pPr>
    </w:p>
    <w:p w:rsidR="00D47657" w:rsidRPr="00D47657" w:rsidRDefault="00D47657" w:rsidP="00D47657">
      <w:pPr>
        <w:spacing w:after="160"/>
        <w:jc w:val="lowKashida"/>
        <w:rPr>
          <w:rFonts w:ascii="Calibri" w:eastAsia="Calibri" w:hAnsi="Calibri" w:cs="Arial"/>
          <w:sz w:val="32"/>
          <w:szCs w:val="32"/>
          <w:rtl/>
        </w:rPr>
      </w:pPr>
      <w:r w:rsidRPr="00D47657">
        <w:rPr>
          <w:rFonts w:ascii="Calibri" w:eastAsia="Calibri" w:hAnsi="Calibri" w:cs="Arial" w:hint="cs"/>
          <w:sz w:val="32"/>
          <w:szCs w:val="32"/>
          <w:rtl/>
        </w:rPr>
        <w:t xml:space="preserve">     نستنتج من كل ما سبق ان معدل العائد على رأس المال المستثمر يتم استخدامه عادة كمؤشر لتقييم الأداء لأنه يتعامل مع ثلاثة متغيرات أساسية المبيعات ، التكاليف ، رأس المال المستثمر . حيث تتسبب هذه العوامل الثلاثة تغير في معدل العائد على الاستثمار . بعبارة أخرى ان تغير معدل العائد على رأس المال المستثمر يحصل نتيجة ما يأتي : ـ </w:t>
      </w:r>
    </w:p>
    <w:p w:rsidR="00D47657" w:rsidRPr="00D47657" w:rsidRDefault="00D47657" w:rsidP="00D47657">
      <w:pPr>
        <w:spacing w:after="160"/>
        <w:jc w:val="lowKashida"/>
        <w:rPr>
          <w:rFonts w:ascii="Calibri" w:eastAsia="Calibri" w:hAnsi="Calibri" w:cs="Arial"/>
          <w:sz w:val="32"/>
          <w:szCs w:val="32"/>
          <w:rtl/>
        </w:rPr>
      </w:pPr>
      <w:r w:rsidRPr="00D47657">
        <w:rPr>
          <w:rFonts w:ascii="Calibri" w:eastAsia="Calibri" w:hAnsi="Calibri" w:cs="Arial" w:hint="cs"/>
          <w:sz w:val="32"/>
          <w:szCs w:val="32"/>
          <w:rtl/>
        </w:rPr>
        <w:t xml:space="preserve">أ ـ الزيادة او الانخفاض في المبيعات . </w:t>
      </w:r>
    </w:p>
    <w:p w:rsidR="00D47657" w:rsidRPr="00D47657" w:rsidRDefault="00D47657" w:rsidP="00D47657">
      <w:pPr>
        <w:spacing w:after="160"/>
        <w:jc w:val="lowKashida"/>
        <w:rPr>
          <w:rFonts w:ascii="Calibri" w:eastAsia="Calibri" w:hAnsi="Calibri" w:cs="Arial"/>
          <w:sz w:val="32"/>
          <w:szCs w:val="32"/>
          <w:rtl/>
        </w:rPr>
      </w:pPr>
      <w:r w:rsidRPr="00D47657">
        <w:rPr>
          <w:rFonts w:ascii="Calibri" w:eastAsia="Calibri" w:hAnsi="Calibri" w:cs="Arial" w:hint="cs"/>
          <w:sz w:val="32"/>
          <w:szCs w:val="32"/>
          <w:rtl/>
        </w:rPr>
        <w:t>ب ـ الزيادة او الانخفاض في التكاليف .</w:t>
      </w:r>
    </w:p>
    <w:p w:rsidR="00D47657" w:rsidRPr="00D47657" w:rsidRDefault="00D47657" w:rsidP="00D47657">
      <w:pPr>
        <w:spacing w:after="160"/>
        <w:jc w:val="lowKashida"/>
        <w:rPr>
          <w:rFonts w:ascii="Calibri" w:eastAsia="Calibri" w:hAnsi="Calibri" w:cs="Arial"/>
          <w:sz w:val="32"/>
          <w:szCs w:val="32"/>
          <w:rtl/>
        </w:rPr>
      </w:pPr>
      <w:r w:rsidRPr="00D47657">
        <w:rPr>
          <w:rFonts w:ascii="Calibri" w:eastAsia="Calibri" w:hAnsi="Calibri" w:cs="Arial" w:hint="cs"/>
          <w:sz w:val="32"/>
          <w:szCs w:val="32"/>
          <w:rtl/>
        </w:rPr>
        <w:t xml:space="preserve">ج ـ الزيادة او الانخفاض في رأس المال المستثمر . </w:t>
      </w:r>
    </w:p>
    <w:p w:rsidR="00D47657" w:rsidRPr="00D47657" w:rsidRDefault="00D47657" w:rsidP="00D47657">
      <w:pPr>
        <w:spacing w:after="160" w:line="259" w:lineRule="auto"/>
        <w:jc w:val="lowKashida"/>
        <w:rPr>
          <w:rFonts w:ascii="Calibri" w:eastAsia="Calibri" w:hAnsi="Calibri" w:cs="Arial"/>
          <w:sz w:val="32"/>
          <w:szCs w:val="32"/>
          <w:rtl/>
        </w:rPr>
      </w:pPr>
    </w:p>
    <w:p w:rsidR="00D47657" w:rsidRPr="00D47657" w:rsidRDefault="00D47657" w:rsidP="00D47657">
      <w:pPr>
        <w:spacing w:after="160" w:line="259" w:lineRule="auto"/>
        <w:jc w:val="lowKashida"/>
        <w:rPr>
          <w:rFonts w:ascii="Calibri" w:eastAsia="Calibri" w:hAnsi="Calibri" w:cs="Arial"/>
          <w:sz w:val="32"/>
          <w:szCs w:val="32"/>
          <w:rtl/>
        </w:rPr>
      </w:pPr>
      <w:r w:rsidRPr="00D47657">
        <w:rPr>
          <w:rFonts w:ascii="Calibri" w:eastAsia="Calibri" w:hAnsi="Calibri" w:cs="Arial" w:hint="cs"/>
          <w:sz w:val="32"/>
          <w:szCs w:val="32"/>
          <w:rtl/>
        </w:rPr>
        <w:t>مثال / اذا توفرت لديك البيانات التالية المتعلقة بمشروع اشرف للثلاجات للفترة (</w:t>
      </w:r>
      <w:r w:rsidRPr="00D47657">
        <w:rPr>
          <w:rFonts w:ascii="Calibri" w:eastAsia="Calibri" w:hAnsi="Calibri" w:cs="Arial"/>
          <w:sz w:val="32"/>
          <w:szCs w:val="32"/>
          <w:lang w:bidi="ar-IQ"/>
        </w:rPr>
        <w:t>2004 -2000</w:t>
      </w:r>
      <w:r w:rsidRPr="00D47657">
        <w:rPr>
          <w:rFonts w:ascii="Calibri" w:eastAsia="Calibri" w:hAnsi="Calibri" w:cs="Arial" w:hint="cs"/>
          <w:sz w:val="32"/>
          <w:szCs w:val="32"/>
          <w:rtl/>
        </w:rPr>
        <w:t>)</w:t>
      </w:r>
    </w:p>
    <w:tbl>
      <w:tblPr>
        <w:tblStyle w:val="a3"/>
        <w:tblpPr w:leftFromText="180" w:rightFromText="180" w:vertAnchor="text" w:tblpXSpec="center" w:tblpY="1"/>
        <w:tblOverlap w:val="never"/>
        <w:bidiVisual/>
        <w:tblW w:w="7173" w:type="dxa"/>
        <w:tblLook w:val="04A0" w:firstRow="1" w:lastRow="0" w:firstColumn="1" w:lastColumn="0" w:noHBand="0" w:noVBand="1"/>
      </w:tblPr>
      <w:tblGrid>
        <w:gridCol w:w="2391"/>
        <w:gridCol w:w="2391"/>
        <w:gridCol w:w="2391"/>
      </w:tblGrid>
      <w:tr w:rsidR="00D47657" w:rsidRPr="00D47657" w:rsidTr="00907612">
        <w:trPr>
          <w:trHeight w:val="519"/>
        </w:trPr>
        <w:tc>
          <w:tcPr>
            <w:tcW w:w="2391" w:type="dxa"/>
          </w:tcPr>
          <w:p w:rsidR="00D47657" w:rsidRPr="00D47657" w:rsidRDefault="00D47657" w:rsidP="00D47657">
            <w:pPr>
              <w:jc w:val="center"/>
              <w:rPr>
                <w:rFonts w:ascii="Calibri" w:eastAsia="Calibri" w:hAnsi="Calibri" w:cs="Arial"/>
                <w:b/>
                <w:bCs/>
                <w:sz w:val="32"/>
                <w:szCs w:val="32"/>
                <w:rtl/>
              </w:rPr>
            </w:pPr>
            <w:r w:rsidRPr="00D47657">
              <w:rPr>
                <w:rFonts w:ascii="Calibri" w:eastAsia="Calibri" w:hAnsi="Calibri" w:cs="Arial" w:hint="cs"/>
                <w:b/>
                <w:bCs/>
                <w:sz w:val="32"/>
                <w:szCs w:val="32"/>
                <w:rtl/>
              </w:rPr>
              <w:t>السنة</w:t>
            </w:r>
          </w:p>
        </w:tc>
        <w:tc>
          <w:tcPr>
            <w:tcW w:w="2391" w:type="dxa"/>
          </w:tcPr>
          <w:p w:rsidR="00D47657" w:rsidRPr="00D47657" w:rsidRDefault="00D47657" w:rsidP="00D47657">
            <w:pPr>
              <w:jc w:val="center"/>
              <w:rPr>
                <w:rFonts w:ascii="Calibri" w:eastAsia="Calibri" w:hAnsi="Calibri" w:cs="Arial"/>
                <w:b/>
                <w:bCs/>
                <w:sz w:val="32"/>
                <w:szCs w:val="32"/>
                <w:rtl/>
              </w:rPr>
            </w:pPr>
            <w:r w:rsidRPr="00D47657">
              <w:rPr>
                <w:rFonts w:ascii="Calibri" w:eastAsia="Calibri" w:hAnsi="Calibri" w:cs="Arial" w:hint="cs"/>
                <w:b/>
                <w:bCs/>
                <w:sz w:val="32"/>
                <w:szCs w:val="32"/>
                <w:rtl/>
              </w:rPr>
              <w:t>رأس المال المستثمر</w:t>
            </w:r>
          </w:p>
        </w:tc>
        <w:tc>
          <w:tcPr>
            <w:tcW w:w="2391" w:type="dxa"/>
          </w:tcPr>
          <w:p w:rsidR="00D47657" w:rsidRPr="00D47657" w:rsidRDefault="00D47657" w:rsidP="00D47657">
            <w:pPr>
              <w:jc w:val="center"/>
              <w:rPr>
                <w:rFonts w:ascii="Calibri" w:eastAsia="Calibri" w:hAnsi="Calibri" w:cs="Arial"/>
                <w:b/>
                <w:bCs/>
                <w:sz w:val="32"/>
                <w:szCs w:val="32"/>
                <w:rtl/>
              </w:rPr>
            </w:pPr>
            <w:r w:rsidRPr="00D47657">
              <w:rPr>
                <w:rFonts w:ascii="Calibri" w:eastAsia="Calibri" w:hAnsi="Calibri" w:cs="Arial" w:hint="cs"/>
                <w:b/>
                <w:bCs/>
                <w:sz w:val="32"/>
                <w:szCs w:val="32"/>
                <w:rtl/>
              </w:rPr>
              <w:t>الربح</w:t>
            </w:r>
          </w:p>
        </w:tc>
      </w:tr>
      <w:tr w:rsidR="00D47657" w:rsidRPr="00D47657" w:rsidTr="00907612">
        <w:trPr>
          <w:trHeight w:val="519"/>
        </w:trPr>
        <w:tc>
          <w:tcPr>
            <w:tcW w:w="2391" w:type="dxa"/>
          </w:tcPr>
          <w:p w:rsidR="00D47657" w:rsidRPr="00D47657" w:rsidRDefault="00D47657" w:rsidP="00D47657">
            <w:pPr>
              <w:jc w:val="center"/>
              <w:rPr>
                <w:rFonts w:ascii="Calibri" w:eastAsia="Calibri" w:hAnsi="Calibri" w:cs="Arial"/>
                <w:sz w:val="32"/>
                <w:szCs w:val="32"/>
                <w:lang w:bidi="ar-IQ"/>
              </w:rPr>
            </w:pPr>
            <w:r w:rsidRPr="00D47657">
              <w:rPr>
                <w:rFonts w:ascii="Calibri" w:eastAsia="Calibri" w:hAnsi="Calibri" w:cs="Arial"/>
                <w:sz w:val="32"/>
                <w:szCs w:val="32"/>
                <w:lang w:bidi="ar-IQ"/>
              </w:rPr>
              <w:t>2000</w:t>
            </w:r>
          </w:p>
        </w:tc>
        <w:tc>
          <w:tcPr>
            <w:tcW w:w="2391" w:type="dxa"/>
          </w:tcPr>
          <w:p w:rsidR="00D47657" w:rsidRPr="00D47657" w:rsidRDefault="00D47657" w:rsidP="00D47657">
            <w:pPr>
              <w:jc w:val="center"/>
              <w:rPr>
                <w:rFonts w:ascii="Calibri" w:eastAsia="Calibri" w:hAnsi="Calibri" w:cs="Arial"/>
                <w:sz w:val="32"/>
                <w:szCs w:val="32"/>
                <w:lang w:bidi="ar-IQ"/>
              </w:rPr>
            </w:pPr>
            <w:r w:rsidRPr="00D47657">
              <w:rPr>
                <w:rFonts w:ascii="Calibri" w:eastAsia="Calibri" w:hAnsi="Calibri" w:cs="Arial"/>
                <w:sz w:val="32"/>
                <w:szCs w:val="32"/>
                <w:lang w:bidi="ar-IQ"/>
              </w:rPr>
              <w:t>40000</w:t>
            </w:r>
          </w:p>
        </w:tc>
        <w:tc>
          <w:tcPr>
            <w:tcW w:w="2391" w:type="dxa"/>
          </w:tcPr>
          <w:p w:rsidR="00D47657" w:rsidRPr="00D47657" w:rsidRDefault="00D47657" w:rsidP="00D47657">
            <w:pPr>
              <w:jc w:val="center"/>
              <w:rPr>
                <w:rFonts w:ascii="Calibri" w:eastAsia="Calibri" w:hAnsi="Calibri" w:cs="Arial"/>
                <w:sz w:val="32"/>
                <w:szCs w:val="32"/>
                <w:lang w:bidi="ar-IQ"/>
              </w:rPr>
            </w:pPr>
            <w:r w:rsidRPr="00D47657">
              <w:rPr>
                <w:rFonts w:ascii="Calibri" w:eastAsia="Calibri" w:hAnsi="Calibri" w:cs="Arial"/>
                <w:sz w:val="32"/>
                <w:szCs w:val="32"/>
                <w:lang w:bidi="ar-IQ"/>
              </w:rPr>
              <w:t>6000</w:t>
            </w:r>
          </w:p>
        </w:tc>
      </w:tr>
      <w:tr w:rsidR="00D47657" w:rsidRPr="00D47657" w:rsidTr="00907612">
        <w:trPr>
          <w:trHeight w:val="504"/>
        </w:trPr>
        <w:tc>
          <w:tcPr>
            <w:tcW w:w="2391" w:type="dxa"/>
          </w:tcPr>
          <w:p w:rsidR="00D47657" w:rsidRPr="00D47657" w:rsidRDefault="00D47657" w:rsidP="00D47657">
            <w:pPr>
              <w:jc w:val="center"/>
              <w:rPr>
                <w:rFonts w:ascii="Calibri" w:eastAsia="Calibri" w:hAnsi="Calibri" w:cs="Arial"/>
                <w:sz w:val="32"/>
                <w:szCs w:val="32"/>
                <w:lang w:bidi="ar-IQ"/>
              </w:rPr>
            </w:pPr>
            <w:r w:rsidRPr="00D47657">
              <w:rPr>
                <w:rFonts w:ascii="Calibri" w:eastAsia="Calibri" w:hAnsi="Calibri" w:cs="Arial"/>
                <w:sz w:val="32"/>
                <w:szCs w:val="32"/>
                <w:lang w:bidi="ar-IQ"/>
              </w:rPr>
              <w:t>2001</w:t>
            </w:r>
          </w:p>
        </w:tc>
        <w:tc>
          <w:tcPr>
            <w:tcW w:w="2391" w:type="dxa"/>
          </w:tcPr>
          <w:p w:rsidR="00D47657" w:rsidRPr="00D47657" w:rsidRDefault="00D47657" w:rsidP="00D47657">
            <w:pPr>
              <w:jc w:val="center"/>
              <w:rPr>
                <w:rFonts w:ascii="Calibri" w:eastAsia="Calibri" w:hAnsi="Calibri" w:cs="Arial"/>
                <w:sz w:val="32"/>
                <w:szCs w:val="32"/>
                <w:lang w:bidi="ar-IQ"/>
              </w:rPr>
            </w:pPr>
            <w:r w:rsidRPr="00D47657">
              <w:rPr>
                <w:rFonts w:ascii="Calibri" w:eastAsia="Calibri" w:hAnsi="Calibri" w:cs="Arial"/>
                <w:sz w:val="32"/>
                <w:szCs w:val="32"/>
                <w:lang w:bidi="ar-IQ"/>
              </w:rPr>
              <w:t>52000</w:t>
            </w:r>
          </w:p>
        </w:tc>
        <w:tc>
          <w:tcPr>
            <w:tcW w:w="2391" w:type="dxa"/>
          </w:tcPr>
          <w:p w:rsidR="00D47657" w:rsidRPr="00D47657" w:rsidRDefault="00D47657" w:rsidP="00D47657">
            <w:pPr>
              <w:jc w:val="center"/>
              <w:rPr>
                <w:rFonts w:ascii="Calibri" w:eastAsia="Calibri" w:hAnsi="Calibri" w:cs="Arial"/>
                <w:sz w:val="32"/>
                <w:szCs w:val="32"/>
                <w:lang w:bidi="ar-IQ"/>
              </w:rPr>
            </w:pPr>
            <w:r w:rsidRPr="00D47657">
              <w:rPr>
                <w:rFonts w:ascii="Calibri" w:eastAsia="Calibri" w:hAnsi="Calibri" w:cs="Arial"/>
                <w:sz w:val="32"/>
                <w:szCs w:val="32"/>
                <w:lang w:bidi="ar-IQ"/>
              </w:rPr>
              <w:t>5720</w:t>
            </w:r>
          </w:p>
        </w:tc>
      </w:tr>
      <w:tr w:rsidR="00D47657" w:rsidRPr="00D47657" w:rsidTr="00907612">
        <w:trPr>
          <w:trHeight w:val="519"/>
        </w:trPr>
        <w:tc>
          <w:tcPr>
            <w:tcW w:w="2391" w:type="dxa"/>
          </w:tcPr>
          <w:p w:rsidR="00D47657" w:rsidRPr="00D47657" w:rsidRDefault="00D47657" w:rsidP="00D47657">
            <w:pPr>
              <w:jc w:val="center"/>
              <w:rPr>
                <w:rFonts w:ascii="Calibri" w:eastAsia="Calibri" w:hAnsi="Calibri" w:cs="Arial"/>
                <w:sz w:val="32"/>
                <w:szCs w:val="32"/>
                <w:lang w:bidi="ar-IQ"/>
              </w:rPr>
            </w:pPr>
            <w:r w:rsidRPr="00D47657">
              <w:rPr>
                <w:rFonts w:ascii="Calibri" w:eastAsia="Calibri" w:hAnsi="Calibri" w:cs="Arial"/>
                <w:sz w:val="32"/>
                <w:szCs w:val="32"/>
                <w:lang w:bidi="ar-IQ"/>
              </w:rPr>
              <w:t>2002</w:t>
            </w:r>
          </w:p>
        </w:tc>
        <w:tc>
          <w:tcPr>
            <w:tcW w:w="2391" w:type="dxa"/>
          </w:tcPr>
          <w:p w:rsidR="00D47657" w:rsidRPr="00D47657" w:rsidRDefault="00D47657" w:rsidP="00D47657">
            <w:pPr>
              <w:jc w:val="center"/>
              <w:rPr>
                <w:rFonts w:ascii="Calibri" w:eastAsia="Calibri" w:hAnsi="Calibri" w:cs="Arial"/>
                <w:sz w:val="32"/>
                <w:szCs w:val="32"/>
                <w:lang w:bidi="ar-IQ"/>
              </w:rPr>
            </w:pPr>
            <w:r w:rsidRPr="00D47657">
              <w:rPr>
                <w:rFonts w:ascii="Calibri" w:eastAsia="Calibri" w:hAnsi="Calibri" w:cs="Arial"/>
                <w:sz w:val="32"/>
                <w:szCs w:val="32"/>
                <w:lang w:bidi="ar-IQ"/>
              </w:rPr>
              <w:t>60000</w:t>
            </w:r>
          </w:p>
        </w:tc>
        <w:tc>
          <w:tcPr>
            <w:tcW w:w="2391" w:type="dxa"/>
          </w:tcPr>
          <w:p w:rsidR="00D47657" w:rsidRPr="00D47657" w:rsidRDefault="00D47657" w:rsidP="00D47657">
            <w:pPr>
              <w:jc w:val="center"/>
              <w:rPr>
                <w:rFonts w:ascii="Calibri" w:eastAsia="Calibri" w:hAnsi="Calibri" w:cs="Arial"/>
                <w:sz w:val="32"/>
                <w:szCs w:val="32"/>
                <w:lang w:bidi="ar-IQ"/>
              </w:rPr>
            </w:pPr>
            <w:r w:rsidRPr="00D47657">
              <w:rPr>
                <w:rFonts w:ascii="Calibri" w:eastAsia="Calibri" w:hAnsi="Calibri" w:cs="Arial"/>
                <w:sz w:val="32"/>
                <w:szCs w:val="32"/>
                <w:lang w:bidi="ar-IQ"/>
              </w:rPr>
              <w:t>4800</w:t>
            </w:r>
          </w:p>
        </w:tc>
      </w:tr>
      <w:tr w:rsidR="00D47657" w:rsidRPr="00D47657" w:rsidTr="00907612">
        <w:trPr>
          <w:trHeight w:val="519"/>
        </w:trPr>
        <w:tc>
          <w:tcPr>
            <w:tcW w:w="2391" w:type="dxa"/>
          </w:tcPr>
          <w:p w:rsidR="00D47657" w:rsidRPr="00D47657" w:rsidRDefault="00D47657" w:rsidP="00D47657">
            <w:pPr>
              <w:jc w:val="center"/>
              <w:rPr>
                <w:rFonts w:ascii="Calibri" w:eastAsia="Calibri" w:hAnsi="Calibri" w:cs="Arial"/>
                <w:sz w:val="32"/>
                <w:szCs w:val="32"/>
                <w:lang w:bidi="ar-IQ"/>
              </w:rPr>
            </w:pPr>
            <w:r w:rsidRPr="00D47657">
              <w:rPr>
                <w:rFonts w:ascii="Calibri" w:eastAsia="Calibri" w:hAnsi="Calibri" w:cs="Arial"/>
                <w:sz w:val="32"/>
                <w:szCs w:val="32"/>
                <w:lang w:bidi="ar-IQ"/>
              </w:rPr>
              <w:t>2003</w:t>
            </w:r>
          </w:p>
        </w:tc>
        <w:tc>
          <w:tcPr>
            <w:tcW w:w="2391" w:type="dxa"/>
          </w:tcPr>
          <w:p w:rsidR="00D47657" w:rsidRPr="00D47657" w:rsidRDefault="00D47657" w:rsidP="00D47657">
            <w:pPr>
              <w:jc w:val="center"/>
              <w:rPr>
                <w:rFonts w:ascii="Calibri" w:eastAsia="Calibri" w:hAnsi="Calibri" w:cs="Arial"/>
                <w:sz w:val="32"/>
                <w:szCs w:val="32"/>
                <w:lang w:bidi="ar-IQ"/>
              </w:rPr>
            </w:pPr>
            <w:r w:rsidRPr="00D47657">
              <w:rPr>
                <w:rFonts w:ascii="Calibri" w:eastAsia="Calibri" w:hAnsi="Calibri" w:cs="Arial"/>
                <w:sz w:val="32"/>
                <w:szCs w:val="32"/>
                <w:lang w:bidi="ar-IQ"/>
              </w:rPr>
              <w:t>50000</w:t>
            </w:r>
          </w:p>
        </w:tc>
        <w:tc>
          <w:tcPr>
            <w:tcW w:w="2391" w:type="dxa"/>
          </w:tcPr>
          <w:p w:rsidR="00D47657" w:rsidRPr="00D47657" w:rsidRDefault="00D47657" w:rsidP="00D47657">
            <w:pPr>
              <w:jc w:val="center"/>
              <w:rPr>
                <w:rFonts w:ascii="Calibri" w:eastAsia="Calibri" w:hAnsi="Calibri" w:cs="Arial"/>
                <w:sz w:val="32"/>
                <w:szCs w:val="32"/>
                <w:lang w:bidi="ar-IQ"/>
              </w:rPr>
            </w:pPr>
            <w:r w:rsidRPr="00D47657">
              <w:rPr>
                <w:rFonts w:ascii="Calibri" w:eastAsia="Calibri" w:hAnsi="Calibri" w:cs="Arial"/>
                <w:sz w:val="32"/>
                <w:szCs w:val="32"/>
                <w:lang w:bidi="ar-IQ"/>
              </w:rPr>
              <w:t>3000</w:t>
            </w:r>
          </w:p>
        </w:tc>
      </w:tr>
      <w:tr w:rsidR="00D47657" w:rsidRPr="00D47657" w:rsidTr="00907612">
        <w:trPr>
          <w:trHeight w:val="519"/>
        </w:trPr>
        <w:tc>
          <w:tcPr>
            <w:tcW w:w="2391" w:type="dxa"/>
          </w:tcPr>
          <w:p w:rsidR="00D47657" w:rsidRPr="00D47657" w:rsidRDefault="00D47657" w:rsidP="00D47657">
            <w:pPr>
              <w:jc w:val="center"/>
              <w:rPr>
                <w:rFonts w:ascii="Calibri" w:eastAsia="Calibri" w:hAnsi="Calibri" w:cs="Arial"/>
                <w:sz w:val="32"/>
                <w:szCs w:val="32"/>
                <w:lang w:bidi="ar-IQ"/>
              </w:rPr>
            </w:pPr>
            <w:r w:rsidRPr="00D47657">
              <w:rPr>
                <w:rFonts w:ascii="Calibri" w:eastAsia="Calibri" w:hAnsi="Calibri" w:cs="Arial"/>
                <w:sz w:val="32"/>
                <w:szCs w:val="32"/>
                <w:lang w:bidi="ar-IQ"/>
              </w:rPr>
              <w:t>2004</w:t>
            </w:r>
          </w:p>
        </w:tc>
        <w:tc>
          <w:tcPr>
            <w:tcW w:w="2391" w:type="dxa"/>
          </w:tcPr>
          <w:p w:rsidR="00D47657" w:rsidRPr="00D47657" w:rsidRDefault="00D47657" w:rsidP="00D47657">
            <w:pPr>
              <w:jc w:val="center"/>
              <w:rPr>
                <w:rFonts w:ascii="Calibri" w:eastAsia="Calibri" w:hAnsi="Calibri" w:cs="Arial"/>
                <w:sz w:val="32"/>
                <w:szCs w:val="32"/>
                <w:lang w:bidi="ar-IQ"/>
              </w:rPr>
            </w:pPr>
            <w:r w:rsidRPr="00D47657">
              <w:rPr>
                <w:rFonts w:ascii="Calibri" w:eastAsia="Calibri" w:hAnsi="Calibri" w:cs="Arial"/>
                <w:sz w:val="32"/>
                <w:szCs w:val="32"/>
                <w:lang w:bidi="ar-IQ"/>
              </w:rPr>
              <w:t>48000</w:t>
            </w:r>
          </w:p>
        </w:tc>
        <w:tc>
          <w:tcPr>
            <w:tcW w:w="2391" w:type="dxa"/>
          </w:tcPr>
          <w:p w:rsidR="00D47657" w:rsidRPr="00D47657" w:rsidRDefault="00D47657" w:rsidP="00D47657">
            <w:pPr>
              <w:jc w:val="center"/>
              <w:rPr>
                <w:rFonts w:ascii="Calibri" w:eastAsia="Calibri" w:hAnsi="Calibri" w:cs="Arial"/>
                <w:sz w:val="32"/>
                <w:szCs w:val="32"/>
                <w:rtl/>
                <w:lang w:bidi="ar-IQ"/>
              </w:rPr>
            </w:pPr>
            <w:r w:rsidRPr="00D47657">
              <w:rPr>
                <w:rFonts w:ascii="Calibri" w:eastAsia="Calibri" w:hAnsi="Calibri" w:cs="Arial"/>
                <w:sz w:val="32"/>
                <w:szCs w:val="32"/>
                <w:lang w:bidi="ar-IQ"/>
              </w:rPr>
              <w:t>1440</w:t>
            </w:r>
          </w:p>
        </w:tc>
      </w:tr>
    </w:tbl>
    <w:p w:rsidR="00D47657" w:rsidRPr="00D47657" w:rsidRDefault="00D47657" w:rsidP="00D47657">
      <w:pPr>
        <w:spacing w:after="160" w:line="259" w:lineRule="auto"/>
        <w:jc w:val="lowKashida"/>
        <w:rPr>
          <w:rFonts w:ascii="Calibri" w:eastAsia="Calibri" w:hAnsi="Calibri" w:cs="Arial"/>
          <w:sz w:val="32"/>
          <w:szCs w:val="32"/>
          <w:rtl/>
        </w:rPr>
      </w:pPr>
      <w:r w:rsidRPr="00D47657">
        <w:rPr>
          <w:rFonts w:ascii="Calibri" w:eastAsia="Calibri" w:hAnsi="Calibri" w:cs="Arial"/>
          <w:sz w:val="32"/>
          <w:szCs w:val="32"/>
          <w:rtl/>
        </w:rPr>
        <w:br w:type="textWrapping" w:clear="all"/>
      </w:r>
    </w:p>
    <w:p w:rsidR="00D47657" w:rsidRPr="00D47657" w:rsidRDefault="00D47657" w:rsidP="00D47657">
      <w:pPr>
        <w:spacing w:after="160" w:line="259" w:lineRule="auto"/>
        <w:jc w:val="lowKashida"/>
        <w:rPr>
          <w:rFonts w:ascii="Calibri" w:eastAsia="Calibri" w:hAnsi="Calibri" w:cs="Arial"/>
          <w:sz w:val="32"/>
          <w:szCs w:val="32"/>
          <w:rtl/>
          <w:lang w:bidi="ar-IQ"/>
        </w:rPr>
      </w:pPr>
      <w:r w:rsidRPr="00D47657">
        <w:rPr>
          <w:rFonts w:ascii="Calibri" w:eastAsia="Calibri" w:hAnsi="Calibri" w:cs="Arial" w:hint="cs"/>
          <w:sz w:val="32"/>
          <w:szCs w:val="32"/>
          <w:rtl/>
        </w:rPr>
        <w:t>المطلوب : ـ احتساب معدل العائد على رأس المال المستثمر خلال المدة (</w:t>
      </w:r>
      <w:r w:rsidRPr="00D47657">
        <w:rPr>
          <w:rFonts w:ascii="Calibri" w:eastAsia="Calibri" w:hAnsi="Calibri" w:cs="Arial"/>
          <w:sz w:val="32"/>
          <w:szCs w:val="32"/>
        </w:rPr>
        <w:t xml:space="preserve"> </w:t>
      </w:r>
      <w:r w:rsidRPr="00D47657">
        <w:rPr>
          <w:rFonts w:ascii="Calibri" w:eastAsia="Calibri" w:hAnsi="Calibri" w:cs="Arial"/>
          <w:sz w:val="32"/>
          <w:szCs w:val="32"/>
          <w:lang w:bidi="ar-IQ"/>
        </w:rPr>
        <w:t xml:space="preserve">2004  -  2000 </w:t>
      </w:r>
      <w:r w:rsidRPr="00D47657">
        <w:rPr>
          <w:rFonts w:ascii="Calibri" w:eastAsia="Calibri" w:hAnsi="Calibri" w:cs="Arial" w:hint="cs"/>
          <w:sz w:val="32"/>
          <w:szCs w:val="32"/>
          <w:rtl/>
          <w:lang w:bidi="ar-IQ"/>
        </w:rPr>
        <w:t>).</w:t>
      </w:r>
    </w:p>
    <w:p w:rsidR="00D47657" w:rsidRPr="00D47657" w:rsidRDefault="00D47657" w:rsidP="00D47657">
      <w:pPr>
        <w:spacing w:after="0" w:line="259" w:lineRule="auto"/>
        <w:jc w:val="lowKashida"/>
        <w:rPr>
          <w:rFonts w:ascii="Calibri" w:eastAsia="Calibri" w:hAnsi="Calibri" w:cs="Arial"/>
          <w:sz w:val="32"/>
          <w:szCs w:val="32"/>
          <w:rtl/>
          <w:lang w:bidi="ar-IQ"/>
        </w:rPr>
      </w:pPr>
      <w:r w:rsidRPr="00D47657">
        <w:rPr>
          <w:rFonts w:ascii="Calibri" w:eastAsia="Calibri" w:hAnsi="Calibri" w:cs="Arial" w:hint="cs"/>
          <w:sz w:val="32"/>
          <w:szCs w:val="32"/>
          <w:rtl/>
          <w:lang w:bidi="ar-IQ"/>
        </w:rPr>
        <w:t xml:space="preserve">الحل /   </w:t>
      </w:r>
    </w:p>
    <w:p w:rsidR="00D47657" w:rsidRPr="00D47657" w:rsidRDefault="00D47657" w:rsidP="00D47657">
      <w:pPr>
        <w:spacing w:after="0" w:line="240" w:lineRule="auto"/>
        <w:ind w:left="708"/>
        <w:jc w:val="lowKashida"/>
        <w:rPr>
          <w:rFonts w:ascii="Calibri" w:eastAsia="Calibri" w:hAnsi="Calibri" w:cs="Arial"/>
          <w:sz w:val="28"/>
          <w:szCs w:val="28"/>
          <w:rtl/>
          <w:lang w:bidi="ar-IQ"/>
        </w:rPr>
      </w:pPr>
      <w:r w:rsidRPr="00D47657">
        <w:rPr>
          <w:rFonts w:ascii="Calibri" w:eastAsia="Calibri" w:hAnsi="Calibri" w:cs="Arial" w:hint="cs"/>
          <w:sz w:val="28"/>
          <w:szCs w:val="28"/>
          <w:rtl/>
          <w:lang w:bidi="ar-IQ"/>
        </w:rPr>
        <w:lastRenderedPageBreak/>
        <w:t xml:space="preserve">                                                       الربح </w:t>
      </w:r>
    </w:p>
    <w:p w:rsidR="00D47657" w:rsidRPr="00D47657" w:rsidRDefault="00D47657" w:rsidP="00D47657">
      <w:pPr>
        <w:spacing w:after="0" w:line="240" w:lineRule="auto"/>
        <w:ind w:left="708"/>
        <w:jc w:val="lowKashida"/>
        <w:rPr>
          <w:rFonts w:ascii="Calibri" w:eastAsia="Calibri" w:hAnsi="Calibri" w:cs="Arial"/>
          <w:sz w:val="28"/>
          <w:szCs w:val="28"/>
          <w:rtl/>
          <w:lang w:bidi="ar-IQ"/>
        </w:rPr>
      </w:pPr>
      <w:r w:rsidRPr="00D47657">
        <w:rPr>
          <w:rFonts w:ascii="Calibri" w:eastAsia="Calibri" w:hAnsi="Calibri" w:cs="Arial" w:hint="cs"/>
          <w:sz w:val="28"/>
          <w:szCs w:val="28"/>
          <w:rtl/>
          <w:lang w:bidi="ar-IQ"/>
        </w:rPr>
        <w:t>معدل العائد على رأس المال المستثمر = ـــــــــــــــــــــــــــــــــ</w:t>
      </w:r>
    </w:p>
    <w:p w:rsidR="00D47657" w:rsidRPr="00D47657" w:rsidRDefault="00D47657" w:rsidP="00D47657">
      <w:pPr>
        <w:spacing w:after="160" w:line="240" w:lineRule="auto"/>
        <w:ind w:left="708"/>
        <w:jc w:val="lowKashida"/>
        <w:rPr>
          <w:rFonts w:ascii="Calibri" w:eastAsia="Calibri" w:hAnsi="Calibri" w:cs="Arial"/>
          <w:sz w:val="28"/>
          <w:szCs w:val="28"/>
          <w:rtl/>
          <w:lang w:bidi="ar-IQ"/>
        </w:rPr>
      </w:pPr>
      <w:r w:rsidRPr="00D47657">
        <w:rPr>
          <w:rFonts w:ascii="Calibri" w:eastAsia="Calibri" w:hAnsi="Calibri" w:cs="Arial" w:hint="cs"/>
          <w:sz w:val="28"/>
          <w:szCs w:val="28"/>
          <w:rtl/>
          <w:lang w:bidi="ar-IQ"/>
        </w:rPr>
        <w:t xml:space="preserve">                                                رأس المال المستثمر </w:t>
      </w:r>
    </w:p>
    <w:p w:rsidR="00D47657" w:rsidRPr="00D47657" w:rsidRDefault="00D47657" w:rsidP="00D47657">
      <w:pPr>
        <w:spacing w:after="0" w:line="240" w:lineRule="auto"/>
        <w:ind w:left="708"/>
        <w:jc w:val="lowKashida"/>
        <w:rPr>
          <w:rFonts w:ascii="Calibri" w:eastAsia="Calibri" w:hAnsi="Calibri" w:cs="Arial"/>
          <w:sz w:val="28"/>
          <w:szCs w:val="28"/>
          <w:lang w:bidi="ar-IQ"/>
        </w:rPr>
      </w:pPr>
      <w:r w:rsidRPr="00D47657">
        <w:rPr>
          <w:rFonts w:ascii="Calibri" w:eastAsia="Calibri" w:hAnsi="Calibri" w:cs="Arial" w:hint="cs"/>
          <w:sz w:val="28"/>
          <w:szCs w:val="28"/>
          <w:rtl/>
          <w:lang w:bidi="ar-IQ"/>
        </w:rPr>
        <w:t xml:space="preserve">                         </w:t>
      </w:r>
      <w:r w:rsidRPr="00D47657">
        <w:rPr>
          <w:rFonts w:ascii="Calibri" w:eastAsia="Calibri" w:hAnsi="Calibri" w:cs="Arial"/>
          <w:sz w:val="28"/>
          <w:szCs w:val="28"/>
          <w:lang w:bidi="ar-IQ"/>
        </w:rPr>
        <w:t>6000</w:t>
      </w:r>
    </w:p>
    <w:p w:rsidR="00D47657" w:rsidRPr="00D47657" w:rsidRDefault="00D47657" w:rsidP="00D47657">
      <w:pPr>
        <w:spacing w:after="0" w:line="240" w:lineRule="auto"/>
        <w:ind w:left="708"/>
        <w:jc w:val="lowKashida"/>
        <w:rPr>
          <w:rFonts w:ascii="Calibri" w:eastAsia="Calibri" w:hAnsi="Calibri" w:cs="Arial"/>
          <w:sz w:val="28"/>
          <w:szCs w:val="28"/>
          <w:rtl/>
          <w:lang w:bidi="ar-IQ"/>
        </w:rPr>
      </w:pPr>
      <w:r w:rsidRPr="00D47657">
        <w:rPr>
          <w:rFonts w:ascii="Calibri" w:eastAsia="Calibri" w:hAnsi="Calibri" w:cs="Arial" w:hint="cs"/>
          <w:sz w:val="28"/>
          <w:szCs w:val="28"/>
          <w:rtl/>
          <w:lang w:bidi="ar-IQ"/>
        </w:rPr>
        <w:t xml:space="preserve">سنة   </w:t>
      </w:r>
      <w:r w:rsidRPr="00D47657">
        <w:rPr>
          <w:rFonts w:ascii="Calibri" w:eastAsia="Calibri" w:hAnsi="Calibri" w:cs="Arial"/>
          <w:sz w:val="28"/>
          <w:szCs w:val="28"/>
          <w:lang w:bidi="ar-IQ"/>
        </w:rPr>
        <w:t>2000</w:t>
      </w:r>
      <w:r w:rsidRPr="00D47657">
        <w:rPr>
          <w:rFonts w:ascii="Calibri" w:eastAsia="Calibri" w:hAnsi="Calibri" w:cs="Arial" w:hint="cs"/>
          <w:sz w:val="28"/>
          <w:szCs w:val="28"/>
          <w:rtl/>
          <w:lang w:bidi="ar-IQ"/>
        </w:rPr>
        <w:t xml:space="preserve">  =    ـــــــــــــــــــ     =    </w:t>
      </w:r>
      <w:r w:rsidRPr="00D47657">
        <w:rPr>
          <w:rFonts w:ascii="Calibri" w:eastAsia="Calibri" w:hAnsi="Calibri" w:cs="Arial"/>
          <w:sz w:val="28"/>
          <w:szCs w:val="28"/>
          <w:lang w:bidi="ar-IQ"/>
        </w:rPr>
        <w:t>0.15</w:t>
      </w:r>
      <w:r w:rsidRPr="00D47657">
        <w:rPr>
          <w:rFonts w:ascii="Calibri" w:eastAsia="Calibri" w:hAnsi="Calibri" w:cs="Arial" w:hint="cs"/>
          <w:sz w:val="28"/>
          <w:szCs w:val="28"/>
          <w:rtl/>
          <w:lang w:bidi="ar-IQ"/>
        </w:rPr>
        <w:t xml:space="preserve">    </w:t>
      </w:r>
      <w:r w:rsidRPr="00D47657">
        <w:rPr>
          <w:rFonts w:ascii="Arial" w:eastAsia="Calibri" w:hAnsi="Arial" w:cs="Arial"/>
          <w:sz w:val="28"/>
          <w:szCs w:val="28"/>
          <w:rtl/>
          <w:lang w:bidi="ar-IQ"/>
        </w:rPr>
        <w:t>←</w:t>
      </w:r>
      <w:r w:rsidRPr="00D47657">
        <w:rPr>
          <w:rFonts w:ascii="Calibri" w:eastAsia="Calibri" w:hAnsi="Calibri" w:cs="Arial" w:hint="cs"/>
          <w:sz w:val="28"/>
          <w:szCs w:val="28"/>
          <w:rtl/>
          <w:lang w:bidi="ar-IQ"/>
        </w:rPr>
        <w:t xml:space="preserve">   </w:t>
      </w:r>
      <w:r w:rsidRPr="00D47657">
        <w:rPr>
          <w:rFonts w:ascii="Calibri" w:eastAsia="Calibri" w:hAnsi="Calibri" w:cs="Arial"/>
          <w:sz w:val="28"/>
          <w:szCs w:val="28"/>
          <w:lang w:bidi="ar-IQ"/>
        </w:rPr>
        <w:t>15</w:t>
      </w:r>
      <w:r w:rsidRPr="00D47657">
        <w:rPr>
          <w:rFonts w:ascii="Calibri" w:eastAsia="Calibri" w:hAnsi="Calibri" w:cs="Arial" w:hint="cs"/>
          <w:sz w:val="28"/>
          <w:szCs w:val="28"/>
          <w:rtl/>
          <w:lang w:bidi="ar-IQ"/>
        </w:rPr>
        <w:t>%</w:t>
      </w:r>
    </w:p>
    <w:p w:rsidR="00D47657" w:rsidRPr="00D47657" w:rsidRDefault="00D47657" w:rsidP="00D47657">
      <w:pPr>
        <w:spacing w:after="0" w:line="240" w:lineRule="auto"/>
        <w:ind w:left="708"/>
        <w:jc w:val="lowKashida"/>
        <w:rPr>
          <w:rFonts w:ascii="Calibri" w:eastAsia="Calibri" w:hAnsi="Calibri" w:cs="Arial"/>
          <w:sz w:val="28"/>
          <w:szCs w:val="28"/>
          <w:rtl/>
          <w:lang w:bidi="ar-IQ"/>
        </w:rPr>
      </w:pPr>
      <w:r w:rsidRPr="00D47657">
        <w:rPr>
          <w:rFonts w:ascii="Calibri" w:eastAsia="Calibri" w:hAnsi="Calibri" w:cs="Arial" w:hint="cs"/>
          <w:sz w:val="28"/>
          <w:szCs w:val="28"/>
          <w:rtl/>
          <w:lang w:bidi="ar-IQ"/>
        </w:rPr>
        <w:t xml:space="preserve">                         </w:t>
      </w:r>
      <w:r w:rsidRPr="00D47657">
        <w:rPr>
          <w:rFonts w:ascii="Calibri" w:eastAsia="Calibri" w:hAnsi="Calibri" w:cs="Arial"/>
          <w:sz w:val="28"/>
          <w:szCs w:val="28"/>
          <w:lang w:bidi="ar-IQ"/>
        </w:rPr>
        <w:t>40000</w:t>
      </w:r>
    </w:p>
    <w:p w:rsidR="00D47657" w:rsidRPr="00D47657" w:rsidRDefault="00D47657" w:rsidP="00D47657">
      <w:pPr>
        <w:spacing w:after="0" w:line="240" w:lineRule="auto"/>
        <w:ind w:left="708"/>
        <w:jc w:val="lowKashida"/>
        <w:rPr>
          <w:rFonts w:ascii="Calibri" w:eastAsia="Calibri" w:hAnsi="Calibri" w:cs="Arial"/>
          <w:sz w:val="28"/>
          <w:szCs w:val="28"/>
          <w:rtl/>
          <w:lang w:bidi="ar-IQ"/>
        </w:rPr>
      </w:pPr>
    </w:p>
    <w:p w:rsidR="00D47657" w:rsidRPr="00D47657" w:rsidRDefault="00D47657" w:rsidP="00D47657">
      <w:pPr>
        <w:spacing w:after="0" w:line="240" w:lineRule="auto"/>
        <w:ind w:left="708"/>
        <w:jc w:val="lowKashida"/>
        <w:rPr>
          <w:rFonts w:ascii="Calibri" w:eastAsia="Calibri" w:hAnsi="Calibri" w:cs="Arial"/>
          <w:sz w:val="28"/>
          <w:szCs w:val="28"/>
        </w:rPr>
      </w:pPr>
      <w:r w:rsidRPr="00D47657">
        <w:rPr>
          <w:rFonts w:ascii="Calibri" w:eastAsia="Calibri" w:hAnsi="Calibri" w:cs="Arial" w:hint="cs"/>
          <w:sz w:val="28"/>
          <w:szCs w:val="28"/>
          <w:rtl/>
          <w:lang w:bidi="ar-IQ"/>
        </w:rPr>
        <w:t xml:space="preserve">                        </w:t>
      </w:r>
      <w:r w:rsidRPr="00D47657">
        <w:rPr>
          <w:rFonts w:ascii="Calibri" w:eastAsia="Calibri" w:hAnsi="Calibri" w:cs="Arial"/>
          <w:sz w:val="28"/>
          <w:szCs w:val="28"/>
          <w:lang w:bidi="ar-IQ"/>
        </w:rPr>
        <w:t xml:space="preserve">5720 </w:t>
      </w:r>
    </w:p>
    <w:p w:rsidR="00D47657" w:rsidRPr="00D47657" w:rsidRDefault="00D47657" w:rsidP="00D47657">
      <w:pPr>
        <w:spacing w:after="0" w:line="240" w:lineRule="auto"/>
        <w:ind w:left="708"/>
        <w:jc w:val="lowKashida"/>
        <w:rPr>
          <w:rFonts w:ascii="Calibri" w:eastAsia="Calibri" w:hAnsi="Calibri" w:cs="Arial"/>
          <w:sz w:val="28"/>
          <w:szCs w:val="28"/>
          <w:rtl/>
          <w:lang w:bidi="ar-IQ"/>
        </w:rPr>
      </w:pPr>
      <w:r w:rsidRPr="00D47657">
        <w:rPr>
          <w:rFonts w:ascii="Calibri" w:eastAsia="Calibri" w:hAnsi="Calibri" w:cs="Arial" w:hint="cs"/>
          <w:sz w:val="28"/>
          <w:szCs w:val="28"/>
          <w:rtl/>
          <w:lang w:bidi="ar-IQ"/>
        </w:rPr>
        <w:t xml:space="preserve">سنة   </w:t>
      </w:r>
      <w:r w:rsidRPr="00D47657">
        <w:rPr>
          <w:rFonts w:ascii="Calibri" w:eastAsia="Calibri" w:hAnsi="Calibri" w:cs="Arial"/>
          <w:sz w:val="28"/>
          <w:szCs w:val="28"/>
          <w:lang w:bidi="ar-IQ"/>
        </w:rPr>
        <w:t>2001</w:t>
      </w:r>
      <w:r w:rsidRPr="00D47657">
        <w:rPr>
          <w:rFonts w:ascii="Calibri" w:eastAsia="Calibri" w:hAnsi="Calibri" w:cs="Arial" w:hint="cs"/>
          <w:sz w:val="28"/>
          <w:szCs w:val="28"/>
          <w:rtl/>
          <w:lang w:bidi="ar-IQ"/>
        </w:rPr>
        <w:t xml:space="preserve">  =    ــــــــــــــــــ     =    </w:t>
      </w:r>
      <w:r w:rsidRPr="00D47657">
        <w:rPr>
          <w:rFonts w:ascii="Calibri" w:eastAsia="Calibri" w:hAnsi="Calibri" w:cs="Arial"/>
          <w:sz w:val="28"/>
          <w:szCs w:val="28"/>
          <w:lang w:bidi="ar-IQ"/>
        </w:rPr>
        <w:t>0.11</w:t>
      </w:r>
      <w:r w:rsidRPr="00D47657">
        <w:rPr>
          <w:rFonts w:ascii="Calibri" w:eastAsia="Calibri" w:hAnsi="Calibri" w:cs="Arial" w:hint="cs"/>
          <w:sz w:val="28"/>
          <w:szCs w:val="28"/>
          <w:rtl/>
          <w:lang w:bidi="ar-IQ"/>
        </w:rPr>
        <w:t xml:space="preserve">    </w:t>
      </w:r>
      <w:r w:rsidRPr="00D47657">
        <w:rPr>
          <w:rFonts w:ascii="Arial" w:eastAsia="Calibri" w:hAnsi="Arial" w:cs="Arial"/>
          <w:sz w:val="28"/>
          <w:szCs w:val="28"/>
          <w:rtl/>
          <w:lang w:bidi="ar-IQ"/>
        </w:rPr>
        <w:t>←</w:t>
      </w:r>
      <w:r w:rsidRPr="00D47657">
        <w:rPr>
          <w:rFonts w:ascii="Arial" w:eastAsia="Calibri" w:hAnsi="Arial" w:cs="Arial" w:hint="cs"/>
          <w:sz w:val="28"/>
          <w:szCs w:val="28"/>
          <w:rtl/>
          <w:lang w:bidi="ar-IQ"/>
        </w:rPr>
        <w:t xml:space="preserve">   </w:t>
      </w:r>
      <w:r w:rsidRPr="00D47657">
        <w:rPr>
          <w:rFonts w:ascii="Arial" w:eastAsia="Calibri" w:hAnsi="Arial" w:cs="Arial"/>
          <w:sz w:val="28"/>
          <w:szCs w:val="28"/>
          <w:lang w:bidi="ar-IQ"/>
        </w:rPr>
        <w:t>11</w:t>
      </w:r>
      <w:r w:rsidRPr="00D47657">
        <w:rPr>
          <w:rFonts w:ascii="Calibri" w:eastAsia="Calibri" w:hAnsi="Calibri" w:cs="Arial" w:hint="cs"/>
          <w:sz w:val="28"/>
          <w:szCs w:val="28"/>
          <w:rtl/>
          <w:lang w:bidi="ar-IQ"/>
        </w:rPr>
        <w:t>%</w:t>
      </w:r>
    </w:p>
    <w:p w:rsidR="00D47657" w:rsidRPr="00D47657" w:rsidRDefault="00D47657" w:rsidP="00D47657">
      <w:pPr>
        <w:spacing w:after="0" w:line="240" w:lineRule="auto"/>
        <w:ind w:left="708"/>
        <w:jc w:val="lowKashida"/>
        <w:rPr>
          <w:rFonts w:ascii="Calibri" w:eastAsia="Calibri" w:hAnsi="Calibri" w:cs="Arial"/>
          <w:sz w:val="28"/>
          <w:szCs w:val="28"/>
          <w:rtl/>
          <w:lang w:bidi="ar-IQ"/>
        </w:rPr>
      </w:pPr>
      <w:r w:rsidRPr="00D47657">
        <w:rPr>
          <w:rFonts w:ascii="Calibri" w:eastAsia="Calibri" w:hAnsi="Calibri" w:cs="Arial" w:hint="cs"/>
          <w:sz w:val="28"/>
          <w:szCs w:val="28"/>
          <w:rtl/>
          <w:lang w:bidi="ar-IQ"/>
        </w:rPr>
        <w:t xml:space="preserve">                    </w:t>
      </w:r>
      <w:r w:rsidRPr="00D47657">
        <w:rPr>
          <w:rFonts w:ascii="Calibri" w:eastAsia="Calibri" w:hAnsi="Calibri" w:cs="Arial"/>
          <w:sz w:val="28"/>
          <w:szCs w:val="28"/>
          <w:lang w:bidi="ar-IQ"/>
        </w:rPr>
        <w:t xml:space="preserve">52000     </w:t>
      </w:r>
    </w:p>
    <w:p w:rsidR="00D47657" w:rsidRPr="00D47657" w:rsidRDefault="00D47657" w:rsidP="00D47657">
      <w:pPr>
        <w:spacing w:after="0" w:line="240" w:lineRule="auto"/>
        <w:ind w:left="708"/>
        <w:jc w:val="lowKashida"/>
        <w:rPr>
          <w:rFonts w:ascii="Calibri" w:eastAsia="Calibri" w:hAnsi="Calibri" w:cs="Arial"/>
          <w:sz w:val="28"/>
          <w:szCs w:val="28"/>
          <w:rtl/>
          <w:lang w:bidi="ar-IQ"/>
        </w:rPr>
      </w:pPr>
    </w:p>
    <w:p w:rsidR="00D47657" w:rsidRPr="00D47657" w:rsidRDefault="00D47657" w:rsidP="00D47657">
      <w:pPr>
        <w:spacing w:after="0" w:line="240" w:lineRule="auto"/>
        <w:ind w:left="708"/>
        <w:jc w:val="lowKashida"/>
        <w:rPr>
          <w:rFonts w:ascii="Calibri" w:eastAsia="Calibri" w:hAnsi="Calibri" w:cs="Arial"/>
          <w:sz w:val="28"/>
          <w:szCs w:val="28"/>
          <w:lang w:bidi="ar-IQ"/>
        </w:rPr>
      </w:pPr>
      <w:r w:rsidRPr="00D47657">
        <w:rPr>
          <w:rFonts w:ascii="Calibri" w:eastAsia="Calibri" w:hAnsi="Calibri" w:cs="Arial" w:hint="cs"/>
          <w:sz w:val="28"/>
          <w:szCs w:val="28"/>
          <w:rtl/>
          <w:lang w:bidi="ar-IQ"/>
        </w:rPr>
        <w:t xml:space="preserve">                        </w:t>
      </w:r>
      <w:r w:rsidRPr="00D47657">
        <w:rPr>
          <w:rFonts w:ascii="Calibri" w:eastAsia="Calibri" w:hAnsi="Calibri" w:cs="Arial"/>
          <w:sz w:val="28"/>
          <w:szCs w:val="28"/>
          <w:lang w:bidi="ar-IQ"/>
        </w:rPr>
        <w:t>4800</w:t>
      </w:r>
    </w:p>
    <w:p w:rsidR="00D47657" w:rsidRPr="00D47657" w:rsidRDefault="00D47657" w:rsidP="00D47657">
      <w:pPr>
        <w:spacing w:after="0" w:line="240" w:lineRule="auto"/>
        <w:ind w:left="708"/>
        <w:jc w:val="lowKashida"/>
        <w:rPr>
          <w:rFonts w:ascii="Calibri" w:eastAsia="Calibri" w:hAnsi="Calibri" w:cs="Arial"/>
          <w:sz w:val="28"/>
          <w:szCs w:val="28"/>
          <w:rtl/>
          <w:lang w:bidi="ar-IQ"/>
        </w:rPr>
      </w:pPr>
      <w:r w:rsidRPr="00D47657">
        <w:rPr>
          <w:rFonts w:ascii="Calibri" w:eastAsia="Calibri" w:hAnsi="Calibri" w:cs="Arial" w:hint="cs"/>
          <w:sz w:val="28"/>
          <w:szCs w:val="28"/>
          <w:rtl/>
          <w:lang w:bidi="ar-IQ"/>
        </w:rPr>
        <w:t xml:space="preserve">سنة </w:t>
      </w:r>
      <w:r w:rsidRPr="00D47657">
        <w:rPr>
          <w:rFonts w:ascii="Calibri" w:eastAsia="Calibri" w:hAnsi="Calibri" w:cs="Arial"/>
          <w:sz w:val="28"/>
          <w:szCs w:val="28"/>
          <w:lang w:bidi="ar-IQ"/>
        </w:rPr>
        <w:t xml:space="preserve">2002  </w:t>
      </w:r>
      <w:r w:rsidRPr="00D47657">
        <w:rPr>
          <w:rFonts w:ascii="Calibri" w:eastAsia="Calibri" w:hAnsi="Calibri" w:cs="Arial" w:hint="cs"/>
          <w:sz w:val="28"/>
          <w:szCs w:val="28"/>
          <w:rtl/>
          <w:lang w:bidi="ar-IQ"/>
        </w:rPr>
        <w:t xml:space="preserve">  =    ــــــــــــــــــ    =    </w:t>
      </w:r>
      <w:r w:rsidRPr="00D47657">
        <w:rPr>
          <w:rFonts w:ascii="Calibri" w:eastAsia="Calibri" w:hAnsi="Calibri" w:cs="Arial"/>
          <w:sz w:val="28"/>
          <w:szCs w:val="28"/>
          <w:lang w:bidi="ar-IQ"/>
        </w:rPr>
        <w:t>0.08</w:t>
      </w:r>
      <w:r w:rsidRPr="00D47657">
        <w:rPr>
          <w:rFonts w:ascii="Calibri" w:eastAsia="Calibri" w:hAnsi="Calibri" w:cs="Arial" w:hint="cs"/>
          <w:sz w:val="28"/>
          <w:szCs w:val="28"/>
          <w:rtl/>
          <w:lang w:bidi="ar-IQ"/>
        </w:rPr>
        <w:t xml:space="preserve">     </w:t>
      </w:r>
      <w:r w:rsidRPr="00D47657">
        <w:rPr>
          <w:rFonts w:ascii="Arial" w:eastAsia="Calibri" w:hAnsi="Arial" w:cs="Arial"/>
          <w:sz w:val="28"/>
          <w:szCs w:val="28"/>
          <w:rtl/>
          <w:lang w:bidi="ar-IQ"/>
        </w:rPr>
        <w:t>←</w:t>
      </w:r>
      <w:r w:rsidRPr="00D47657">
        <w:rPr>
          <w:rFonts w:ascii="Arial" w:eastAsia="Calibri" w:hAnsi="Arial" w:cs="Arial" w:hint="cs"/>
          <w:sz w:val="28"/>
          <w:szCs w:val="28"/>
          <w:rtl/>
          <w:lang w:bidi="ar-IQ"/>
        </w:rPr>
        <w:t xml:space="preserve">    </w:t>
      </w:r>
      <w:r w:rsidRPr="00D47657">
        <w:rPr>
          <w:rFonts w:ascii="Arial" w:eastAsia="Calibri" w:hAnsi="Arial" w:cs="Arial"/>
          <w:sz w:val="28"/>
          <w:szCs w:val="28"/>
          <w:lang w:bidi="ar-IQ"/>
        </w:rPr>
        <w:t>8</w:t>
      </w:r>
      <w:r w:rsidRPr="00D47657">
        <w:rPr>
          <w:rFonts w:ascii="Calibri" w:eastAsia="Calibri" w:hAnsi="Calibri" w:cs="Arial" w:hint="cs"/>
          <w:sz w:val="28"/>
          <w:szCs w:val="28"/>
          <w:rtl/>
          <w:lang w:bidi="ar-IQ"/>
        </w:rPr>
        <w:t>%</w:t>
      </w:r>
    </w:p>
    <w:p w:rsidR="00D47657" w:rsidRPr="00D47657" w:rsidRDefault="00D47657" w:rsidP="00D47657">
      <w:pPr>
        <w:spacing w:after="0" w:line="240" w:lineRule="auto"/>
        <w:ind w:left="708"/>
        <w:jc w:val="lowKashida"/>
        <w:rPr>
          <w:rFonts w:ascii="Calibri" w:eastAsia="Calibri" w:hAnsi="Calibri" w:cs="Arial"/>
          <w:sz w:val="28"/>
          <w:szCs w:val="28"/>
          <w:rtl/>
          <w:lang w:bidi="ar-IQ"/>
        </w:rPr>
      </w:pPr>
      <w:r w:rsidRPr="00D47657">
        <w:rPr>
          <w:rFonts w:ascii="Calibri" w:eastAsia="Calibri" w:hAnsi="Calibri" w:cs="Arial" w:hint="cs"/>
          <w:sz w:val="28"/>
          <w:szCs w:val="28"/>
          <w:rtl/>
          <w:lang w:bidi="ar-IQ"/>
        </w:rPr>
        <w:t xml:space="preserve">                     </w:t>
      </w:r>
      <w:r w:rsidRPr="00D47657">
        <w:rPr>
          <w:rFonts w:ascii="Calibri" w:eastAsia="Calibri" w:hAnsi="Calibri" w:cs="Arial"/>
          <w:sz w:val="28"/>
          <w:szCs w:val="28"/>
          <w:lang w:bidi="ar-IQ"/>
        </w:rPr>
        <w:t xml:space="preserve">60000   </w:t>
      </w:r>
    </w:p>
    <w:p w:rsidR="00D47657" w:rsidRPr="00D47657" w:rsidRDefault="00D47657" w:rsidP="00D47657">
      <w:pPr>
        <w:spacing w:after="0" w:line="240" w:lineRule="auto"/>
        <w:ind w:left="708"/>
        <w:jc w:val="lowKashida"/>
        <w:rPr>
          <w:rFonts w:ascii="Calibri" w:eastAsia="Calibri" w:hAnsi="Calibri" w:cs="Arial"/>
          <w:sz w:val="28"/>
          <w:szCs w:val="28"/>
          <w:rtl/>
          <w:lang w:bidi="ar-IQ"/>
        </w:rPr>
      </w:pPr>
    </w:p>
    <w:p w:rsidR="00D47657" w:rsidRPr="00D47657" w:rsidRDefault="00D47657" w:rsidP="00D47657">
      <w:pPr>
        <w:spacing w:after="0" w:line="240" w:lineRule="auto"/>
        <w:ind w:left="708"/>
        <w:jc w:val="lowKashida"/>
        <w:rPr>
          <w:rFonts w:ascii="Calibri" w:eastAsia="Calibri" w:hAnsi="Calibri" w:cs="Arial"/>
          <w:sz w:val="28"/>
          <w:szCs w:val="28"/>
          <w:lang w:bidi="ar-IQ"/>
        </w:rPr>
      </w:pPr>
      <w:r w:rsidRPr="00D47657">
        <w:rPr>
          <w:rFonts w:ascii="Calibri" w:eastAsia="Calibri" w:hAnsi="Calibri" w:cs="Arial" w:hint="cs"/>
          <w:sz w:val="28"/>
          <w:szCs w:val="28"/>
          <w:rtl/>
          <w:lang w:bidi="ar-IQ"/>
        </w:rPr>
        <w:t xml:space="preserve">                          </w:t>
      </w:r>
      <w:r w:rsidRPr="00D47657">
        <w:rPr>
          <w:rFonts w:ascii="Calibri" w:eastAsia="Calibri" w:hAnsi="Calibri" w:cs="Arial"/>
          <w:sz w:val="28"/>
          <w:szCs w:val="28"/>
          <w:lang w:bidi="ar-IQ"/>
        </w:rPr>
        <w:t>3000</w:t>
      </w:r>
    </w:p>
    <w:p w:rsidR="00D47657" w:rsidRPr="00D47657" w:rsidRDefault="00D47657" w:rsidP="00D47657">
      <w:pPr>
        <w:spacing w:after="0" w:line="240" w:lineRule="auto"/>
        <w:ind w:left="708"/>
        <w:jc w:val="lowKashida"/>
        <w:rPr>
          <w:rFonts w:ascii="Calibri" w:eastAsia="Calibri" w:hAnsi="Calibri" w:cs="Arial"/>
          <w:sz w:val="28"/>
          <w:szCs w:val="28"/>
          <w:rtl/>
          <w:lang w:bidi="ar-IQ"/>
        </w:rPr>
      </w:pPr>
      <w:r w:rsidRPr="00D47657">
        <w:rPr>
          <w:rFonts w:ascii="Calibri" w:eastAsia="Calibri" w:hAnsi="Calibri" w:cs="Arial" w:hint="cs"/>
          <w:sz w:val="28"/>
          <w:szCs w:val="28"/>
          <w:rtl/>
          <w:lang w:bidi="ar-IQ"/>
        </w:rPr>
        <w:t xml:space="preserve">سنة   </w:t>
      </w:r>
      <w:r w:rsidRPr="00D47657">
        <w:rPr>
          <w:rFonts w:ascii="Calibri" w:eastAsia="Calibri" w:hAnsi="Calibri" w:cs="Arial"/>
          <w:sz w:val="28"/>
          <w:szCs w:val="28"/>
          <w:lang w:bidi="ar-IQ"/>
        </w:rPr>
        <w:t>2003</w:t>
      </w:r>
      <w:r w:rsidRPr="00D47657">
        <w:rPr>
          <w:rFonts w:ascii="Calibri" w:eastAsia="Calibri" w:hAnsi="Calibri" w:cs="Arial" w:hint="cs"/>
          <w:sz w:val="28"/>
          <w:szCs w:val="28"/>
          <w:rtl/>
          <w:lang w:bidi="ar-IQ"/>
        </w:rPr>
        <w:t xml:space="preserve">    =  ـــــــــــــــــــ    =    </w:t>
      </w:r>
      <w:r w:rsidRPr="00D47657">
        <w:rPr>
          <w:rFonts w:ascii="Calibri" w:eastAsia="Calibri" w:hAnsi="Calibri" w:cs="Arial"/>
          <w:sz w:val="28"/>
          <w:szCs w:val="28"/>
          <w:lang w:bidi="ar-IQ"/>
        </w:rPr>
        <w:t>0.06</w:t>
      </w:r>
      <w:r w:rsidRPr="00D47657">
        <w:rPr>
          <w:rFonts w:ascii="Calibri" w:eastAsia="Calibri" w:hAnsi="Calibri" w:cs="Arial" w:hint="cs"/>
          <w:sz w:val="28"/>
          <w:szCs w:val="28"/>
          <w:rtl/>
          <w:lang w:bidi="ar-IQ"/>
        </w:rPr>
        <w:t xml:space="preserve">    </w:t>
      </w:r>
      <w:r w:rsidRPr="00D47657">
        <w:rPr>
          <w:rFonts w:ascii="Arial" w:eastAsia="Calibri" w:hAnsi="Arial" w:cs="Arial"/>
          <w:sz w:val="28"/>
          <w:szCs w:val="28"/>
          <w:rtl/>
          <w:lang w:bidi="ar-IQ"/>
        </w:rPr>
        <w:t>←</w:t>
      </w:r>
      <w:r w:rsidRPr="00D47657">
        <w:rPr>
          <w:rFonts w:ascii="Arial" w:eastAsia="Calibri" w:hAnsi="Arial" w:cs="Arial" w:hint="cs"/>
          <w:sz w:val="28"/>
          <w:szCs w:val="28"/>
          <w:rtl/>
          <w:lang w:bidi="ar-IQ"/>
        </w:rPr>
        <w:t xml:space="preserve">   </w:t>
      </w:r>
      <w:r w:rsidRPr="00D47657">
        <w:rPr>
          <w:rFonts w:ascii="Arial" w:eastAsia="Calibri" w:hAnsi="Arial" w:cs="Arial"/>
          <w:sz w:val="28"/>
          <w:szCs w:val="28"/>
          <w:lang w:bidi="ar-IQ"/>
        </w:rPr>
        <w:t>6</w:t>
      </w:r>
      <w:r w:rsidRPr="00D47657">
        <w:rPr>
          <w:rFonts w:ascii="Calibri" w:eastAsia="Calibri" w:hAnsi="Calibri" w:cs="Arial" w:hint="cs"/>
          <w:sz w:val="28"/>
          <w:szCs w:val="28"/>
          <w:rtl/>
          <w:lang w:bidi="ar-IQ"/>
        </w:rPr>
        <w:t>%</w:t>
      </w:r>
    </w:p>
    <w:p w:rsidR="00D47657" w:rsidRPr="00D47657" w:rsidRDefault="00D47657" w:rsidP="00D47657">
      <w:pPr>
        <w:spacing w:after="0" w:line="240" w:lineRule="auto"/>
        <w:ind w:left="708"/>
        <w:jc w:val="lowKashida"/>
        <w:rPr>
          <w:rFonts w:ascii="Calibri" w:eastAsia="Calibri" w:hAnsi="Calibri" w:cs="Arial"/>
          <w:sz w:val="28"/>
          <w:szCs w:val="28"/>
          <w:rtl/>
          <w:lang w:bidi="ar-IQ"/>
        </w:rPr>
      </w:pPr>
      <w:r w:rsidRPr="00D47657">
        <w:rPr>
          <w:rFonts w:ascii="Calibri" w:eastAsia="Calibri" w:hAnsi="Calibri" w:cs="Arial" w:hint="cs"/>
          <w:sz w:val="28"/>
          <w:szCs w:val="28"/>
          <w:rtl/>
          <w:lang w:bidi="ar-IQ"/>
        </w:rPr>
        <w:t xml:space="preserve">                          </w:t>
      </w:r>
      <w:r w:rsidRPr="00D47657">
        <w:rPr>
          <w:rFonts w:ascii="Calibri" w:eastAsia="Calibri" w:hAnsi="Calibri" w:cs="Arial"/>
          <w:sz w:val="28"/>
          <w:szCs w:val="28"/>
          <w:lang w:bidi="ar-IQ"/>
        </w:rPr>
        <w:t>50000</w:t>
      </w:r>
    </w:p>
    <w:p w:rsidR="00D47657" w:rsidRPr="00D47657" w:rsidRDefault="00D47657" w:rsidP="00D47657">
      <w:pPr>
        <w:spacing w:after="0" w:line="240" w:lineRule="auto"/>
        <w:ind w:left="708"/>
        <w:jc w:val="lowKashida"/>
        <w:rPr>
          <w:rFonts w:ascii="Calibri" w:eastAsia="Calibri" w:hAnsi="Calibri" w:cs="Arial"/>
          <w:sz w:val="28"/>
          <w:szCs w:val="28"/>
          <w:lang w:bidi="ar-IQ"/>
        </w:rPr>
      </w:pPr>
      <w:r w:rsidRPr="00D47657">
        <w:rPr>
          <w:rFonts w:ascii="Calibri" w:eastAsia="Calibri" w:hAnsi="Calibri" w:cs="Arial" w:hint="cs"/>
          <w:sz w:val="28"/>
          <w:szCs w:val="28"/>
          <w:rtl/>
          <w:lang w:bidi="ar-IQ"/>
        </w:rPr>
        <w:t xml:space="preserve">                          </w:t>
      </w:r>
      <w:r w:rsidRPr="00D47657">
        <w:rPr>
          <w:rFonts w:ascii="Calibri" w:eastAsia="Calibri" w:hAnsi="Calibri" w:cs="Arial"/>
          <w:sz w:val="28"/>
          <w:szCs w:val="28"/>
          <w:lang w:bidi="ar-IQ"/>
        </w:rPr>
        <w:t>1440</w:t>
      </w:r>
    </w:p>
    <w:p w:rsidR="00D47657" w:rsidRPr="00D47657" w:rsidRDefault="00D47657" w:rsidP="00D47657">
      <w:pPr>
        <w:spacing w:after="0" w:line="240" w:lineRule="auto"/>
        <w:ind w:left="708"/>
        <w:jc w:val="lowKashida"/>
        <w:rPr>
          <w:rFonts w:ascii="Calibri" w:eastAsia="Calibri" w:hAnsi="Calibri" w:cs="Arial"/>
          <w:sz w:val="28"/>
          <w:szCs w:val="28"/>
          <w:rtl/>
          <w:lang w:bidi="ar-IQ"/>
        </w:rPr>
      </w:pPr>
      <w:r w:rsidRPr="00D47657">
        <w:rPr>
          <w:rFonts w:ascii="Calibri" w:eastAsia="Calibri" w:hAnsi="Calibri" w:cs="Arial" w:hint="cs"/>
          <w:sz w:val="28"/>
          <w:szCs w:val="28"/>
          <w:rtl/>
          <w:lang w:bidi="ar-IQ"/>
        </w:rPr>
        <w:t xml:space="preserve">سنة </w:t>
      </w:r>
      <w:r w:rsidRPr="00D47657">
        <w:rPr>
          <w:rFonts w:ascii="Calibri" w:eastAsia="Calibri" w:hAnsi="Calibri" w:cs="Arial"/>
          <w:sz w:val="28"/>
          <w:szCs w:val="28"/>
          <w:lang w:bidi="ar-IQ"/>
        </w:rPr>
        <w:t xml:space="preserve">2004  </w:t>
      </w:r>
      <w:r w:rsidRPr="00D47657">
        <w:rPr>
          <w:rFonts w:ascii="Calibri" w:eastAsia="Calibri" w:hAnsi="Calibri" w:cs="Arial" w:hint="cs"/>
          <w:sz w:val="28"/>
          <w:szCs w:val="28"/>
          <w:rtl/>
          <w:lang w:bidi="ar-IQ"/>
        </w:rPr>
        <w:t xml:space="preserve">    =    ــــــــــــــــــ    =    </w:t>
      </w:r>
      <w:r w:rsidRPr="00D47657">
        <w:rPr>
          <w:rFonts w:ascii="Calibri" w:eastAsia="Calibri" w:hAnsi="Calibri" w:cs="Arial"/>
          <w:sz w:val="28"/>
          <w:szCs w:val="28"/>
          <w:lang w:bidi="ar-IQ"/>
        </w:rPr>
        <w:t>0.03</w:t>
      </w:r>
      <w:r w:rsidRPr="00D47657">
        <w:rPr>
          <w:rFonts w:ascii="Calibri" w:eastAsia="Calibri" w:hAnsi="Calibri" w:cs="Arial" w:hint="cs"/>
          <w:sz w:val="28"/>
          <w:szCs w:val="28"/>
          <w:rtl/>
          <w:lang w:bidi="ar-IQ"/>
        </w:rPr>
        <w:t xml:space="preserve">    </w:t>
      </w:r>
      <w:r w:rsidRPr="00D47657">
        <w:rPr>
          <w:rFonts w:ascii="Arial" w:eastAsia="Calibri" w:hAnsi="Arial" w:cs="Arial"/>
          <w:sz w:val="28"/>
          <w:szCs w:val="28"/>
          <w:rtl/>
          <w:lang w:bidi="ar-IQ"/>
        </w:rPr>
        <w:t>←</w:t>
      </w:r>
      <w:r w:rsidRPr="00D47657">
        <w:rPr>
          <w:rFonts w:ascii="Arial" w:eastAsia="Calibri" w:hAnsi="Arial" w:cs="Arial" w:hint="cs"/>
          <w:sz w:val="28"/>
          <w:szCs w:val="28"/>
          <w:rtl/>
          <w:lang w:bidi="ar-IQ"/>
        </w:rPr>
        <w:t xml:space="preserve">   </w:t>
      </w:r>
      <w:r w:rsidRPr="00D47657">
        <w:rPr>
          <w:rFonts w:ascii="Arial" w:eastAsia="Calibri" w:hAnsi="Arial" w:cs="Arial"/>
          <w:sz w:val="28"/>
          <w:szCs w:val="28"/>
          <w:lang w:bidi="ar-IQ"/>
        </w:rPr>
        <w:t>3</w:t>
      </w:r>
      <w:r w:rsidRPr="00D47657">
        <w:rPr>
          <w:rFonts w:ascii="Arial" w:eastAsia="Calibri" w:hAnsi="Arial" w:cs="Arial" w:hint="cs"/>
          <w:sz w:val="28"/>
          <w:szCs w:val="28"/>
          <w:rtl/>
          <w:lang w:bidi="ar-IQ"/>
        </w:rPr>
        <w:t>%</w:t>
      </w:r>
    </w:p>
    <w:p w:rsidR="00D47657" w:rsidRPr="00D47657" w:rsidRDefault="00D47657" w:rsidP="00D47657">
      <w:pPr>
        <w:spacing w:after="0" w:line="240" w:lineRule="auto"/>
        <w:ind w:left="708"/>
        <w:jc w:val="lowKashida"/>
        <w:rPr>
          <w:rFonts w:ascii="Calibri" w:eastAsia="Calibri" w:hAnsi="Calibri" w:cs="Arial"/>
          <w:sz w:val="28"/>
          <w:szCs w:val="28"/>
          <w:rtl/>
          <w:lang w:bidi="ar-IQ"/>
        </w:rPr>
      </w:pPr>
      <w:r w:rsidRPr="00D47657">
        <w:rPr>
          <w:rFonts w:ascii="Calibri" w:eastAsia="Calibri" w:hAnsi="Calibri" w:cs="Arial" w:hint="cs"/>
          <w:sz w:val="28"/>
          <w:szCs w:val="28"/>
          <w:rtl/>
          <w:lang w:bidi="ar-IQ"/>
        </w:rPr>
        <w:t xml:space="preserve">                          </w:t>
      </w:r>
      <w:r w:rsidRPr="00D47657">
        <w:rPr>
          <w:rFonts w:ascii="Calibri" w:eastAsia="Calibri" w:hAnsi="Calibri" w:cs="Arial"/>
          <w:sz w:val="28"/>
          <w:szCs w:val="28"/>
          <w:lang w:bidi="ar-IQ"/>
        </w:rPr>
        <w:t>48000</w:t>
      </w:r>
    </w:p>
    <w:p w:rsidR="00D47657" w:rsidRPr="00D47657" w:rsidRDefault="00D47657" w:rsidP="00D47657">
      <w:pPr>
        <w:spacing w:after="0" w:line="259" w:lineRule="auto"/>
        <w:ind w:left="708"/>
        <w:jc w:val="lowKashida"/>
        <w:rPr>
          <w:rFonts w:ascii="Calibri" w:eastAsia="Calibri" w:hAnsi="Calibri" w:cs="Arial"/>
          <w:sz w:val="28"/>
          <w:szCs w:val="28"/>
          <w:rtl/>
          <w:lang w:bidi="ar-IQ"/>
        </w:rPr>
      </w:pPr>
    </w:p>
    <w:p w:rsidR="00D47657" w:rsidRPr="00D47657" w:rsidRDefault="00D47657" w:rsidP="00D47657">
      <w:pPr>
        <w:spacing w:after="160" w:line="259" w:lineRule="auto"/>
        <w:jc w:val="lowKashida"/>
        <w:rPr>
          <w:rFonts w:ascii="Calibri" w:eastAsia="Calibri" w:hAnsi="Calibri" w:cs="Arial"/>
          <w:b/>
          <w:bCs/>
          <w:sz w:val="32"/>
          <w:szCs w:val="32"/>
          <w:rtl/>
          <w:lang w:bidi="ar-IQ"/>
        </w:rPr>
      </w:pPr>
      <w:r w:rsidRPr="00D47657">
        <w:rPr>
          <w:rFonts w:ascii="Calibri" w:eastAsia="Calibri" w:hAnsi="Calibri" w:cs="Arial" w:hint="cs"/>
          <w:b/>
          <w:bCs/>
          <w:sz w:val="32"/>
          <w:szCs w:val="32"/>
          <w:rtl/>
          <w:lang w:bidi="ar-IQ"/>
        </w:rPr>
        <w:t xml:space="preserve">وتأتي أهمية هذا المعيار من ناحيتين هما : ـ </w:t>
      </w:r>
    </w:p>
    <w:p w:rsidR="00D47657" w:rsidRPr="00D47657" w:rsidRDefault="00D47657" w:rsidP="00D47657">
      <w:pPr>
        <w:spacing w:after="160" w:line="259" w:lineRule="auto"/>
        <w:jc w:val="lowKashida"/>
        <w:rPr>
          <w:rFonts w:ascii="Calibri" w:eastAsia="Calibri" w:hAnsi="Calibri" w:cs="Arial"/>
          <w:sz w:val="32"/>
          <w:szCs w:val="32"/>
          <w:rtl/>
          <w:lang w:bidi="ar-IQ"/>
        </w:rPr>
      </w:pPr>
      <w:r w:rsidRPr="00D47657">
        <w:rPr>
          <w:rFonts w:ascii="Calibri" w:eastAsia="Calibri" w:hAnsi="Calibri" w:cs="Arial" w:hint="cs"/>
          <w:sz w:val="32"/>
          <w:szCs w:val="32"/>
          <w:rtl/>
          <w:lang w:bidi="ar-IQ"/>
        </w:rPr>
        <w:t xml:space="preserve">1-  سرعة دوران الاستثمار وهي السرعة التي يتم فيها توظيف رأس المال المستثمر وتحسب وفق الصيغة التالية : ـ </w:t>
      </w:r>
    </w:p>
    <w:p w:rsidR="00D47657" w:rsidRPr="00D47657" w:rsidRDefault="00D47657" w:rsidP="00D47657">
      <w:pPr>
        <w:spacing w:after="0" w:line="240" w:lineRule="auto"/>
        <w:jc w:val="lowKashida"/>
        <w:rPr>
          <w:rFonts w:ascii="Calibri" w:eastAsia="Calibri" w:hAnsi="Calibri" w:cs="Arial"/>
          <w:sz w:val="28"/>
          <w:szCs w:val="28"/>
          <w:rtl/>
          <w:lang w:bidi="ar-IQ"/>
        </w:rPr>
      </w:pPr>
      <w:r w:rsidRPr="00D47657">
        <w:rPr>
          <w:rFonts w:ascii="Calibri" w:eastAsia="Calibri" w:hAnsi="Calibri" w:cs="Arial" w:hint="cs"/>
          <w:sz w:val="28"/>
          <w:szCs w:val="28"/>
          <w:rtl/>
          <w:lang w:bidi="ar-IQ"/>
        </w:rPr>
        <w:t xml:space="preserve">                                           المبيعات</w:t>
      </w:r>
    </w:p>
    <w:p w:rsidR="00D47657" w:rsidRPr="00D47657" w:rsidRDefault="00D47657" w:rsidP="00D47657">
      <w:pPr>
        <w:spacing w:after="0" w:line="240" w:lineRule="auto"/>
        <w:jc w:val="lowKashida"/>
        <w:rPr>
          <w:rFonts w:ascii="Calibri" w:eastAsia="Calibri" w:hAnsi="Calibri" w:cs="Arial"/>
          <w:sz w:val="28"/>
          <w:szCs w:val="28"/>
          <w:rtl/>
          <w:lang w:bidi="ar-IQ"/>
        </w:rPr>
      </w:pPr>
      <w:r w:rsidRPr="00D47657">
        <w:rPr>
          <w:rFonts w:ascii="Calibri" w:eastAsia="Calibri" w:hAnsi="Calibri" w:cs="Arial" w:hint="cs"/>
          <w:sz w:val="28"/>
          <w:szCs w:val="28"/>
          <w:rtl/>
          <w:lang w:bidi="ar-IQ"/>
        </w:rPr>
        <w:t xml:space="preserve">  سرعة دوران رأس المال   =  ــــــــــــــــــــــــــــــ</w:t>
      </w:r>
    </w:p>
    <w:p w:rsidR="00D47657" w:rsidRPr="00D47657" w:rsidRDefault="00D47657" w:rsidP="00D47657">
      <w:pPr>
        <w:spacing w:after="0" w:line="240" w:lineRule="auto"/>
        <w:jc w:val="lowKashida"/>
        <w:rPr>
          <w:rFonts w:ascii="Calibri" w:eastAsia="Calibri" w:hAnsi="Calibri" w:cs="Arial"/>
          <w:sz w:val="28"/>
          <w:szCs w:val="28"/>
          <w:rtl/>
          <w:lang w:bidi="ar-IQ"/>
        </w:rPr>
      </w:pPr>
      <w:r w:rsidRPr="00D47657">
        <w:rPr>
          <w:rFonts w:ascii="Calibri" w:eastAsia="Calibri" w:hAnsi="Calibri" w:cs="Arial" w:hint="cs"/>
          <w:sz w:val="28"/>
          <w:szCs w:val="28"/>
          <w:rtl/>
          <w:lang w:bidi="ar-IQ"/>
        </w:rPr>
        <w:t xml:space="preserve">                                     رأس المال المستثمر</w:t>
      </w:r>
    </w:p>
    <w:p w:rsidR="00D47657" w:rsidRPr="00D47657" w:rsidRDefault="00D47657" w:rsidP="00D47657">
      <w:pPr>
        <w:spacing w:after="160" w:line="259" w:lineRule="auto"/>
        <w:jc w:val="lowKashida"/>
        <w:rPr>
          <w:rFonts w:ascii="Calibri" w:eastAsia="Calibri" w:hAnsi="Calibri" w:cs="Arial"/>
          <w:sz w:val="32"/>
          <w:szCs w:val="32"/>
          <w:rtl/>
          <w:lang w:bidi="ar-IQ"/>
        </w:rPr>
      </w:pPr>
    </w:p>
    <w:p w:rsidR="00D47657" w:rsidRPr="00D47657" w:rsidRDefault="00D47657" w:rsidP="00D47657">
      <w:pPr>
        <w:spacing w:after="160" w:line="259" w:lineRule="auto"/>
        <w:jc w:val="lowKashida"/>
        <w:rPr>
          <w:rFonts w:ascii="Calibri" w:eastAsia="Calibri" w:hAnsi="Calibri" w:cs="Arial"/>
          <w:sz w:val="32"/>
          <w:szCs w:val="32"/>
          <w:rtl/>
          <w:lang w:bidi="ar-IQ"/>
        </w:rPr>
      </w:pPr>
      <w:r w:rsidRPr="00D47657">
        <w:rPr>
          <w:rFonts w:ascii="Calibri" w:eastAsia="Calibri" w:hAnsi="Calibri" w:cs="Arial" w:hint="cs"/>
          <w:sz w:val="32"/>
          <w:szCs w:val="32"/>
          <w:rtl/>
          <w:lang w:bidi="ar-IQ"/>
        </w:rPr>
        <w:t xml:space="preserve">ويمكن استخراج معدل دوران رأس المال المستثمر بالطريقة التالية : ـ  </w:t>
      </w:r>
    </w:p>
    <w:p w:rsidR="00D47657" w:rsidRPr="00D47657" w:rsidRDefault="00D47657" w:rsidP="00D47657">
      <w:pPr>
        <w:spacing w:after="0" w:line="240" w:lineRule="auto"/>
        <w:jc w:val="lowKashida"/>
        <w:rPr>
          <w:rFonts w:ascii="Calibri" w:eastAsia="Calibri" w:hAnsi="Calibri" w:cs="Arial"/>
          <w:sz w:val="28"/>
          <w:szCs w:val="28"/>
          <w:rtl/>
          <w:lang w:bidi="ar-IQ"/>
        </w:rPr>
      </w:pPr>
      <w:r w:rsidRPr="00D47657">
        <w:rPr>
          <w:rFonts w:ascii="Calibri" w:eastAsia="Calibri" w:hAnsi="Calibri" w:cs="Arial" w:hint="cs"/>
          <w:sz w:val="28"/>
          <w:szCs w:val="28"/>
          <w:rtl/>
          <w:lang w:bidi="ar-IQ"/>
        </w:rPr>
        <w:t xml:space="preserve">                                     الايراد السنوي </w:t>
      </w:r>
    </w:p>
    <w:p w:rsidR="00D47657" w:rsidRPr="00D47657" w:rsidRDefault="00D47657" w:rsidP="00D47657">
      <w:pPr>
        <w:spacing w:after="0" w:line="240" w:lineRule="auto"/>
        <w:jc w:val="lowKashida"/>
        <w:rPr>
          <w:rFonts w:ascii="Calibri" w:eastAsia="Calibri" w:hAnsi="Calibri" w:cs="Arial"/>
          <w:sz w:val="28"/>
          <w:szCs w:val="28"/>
          <w:rtl/>
          <w:lang w:bidi="ar-IQ"/>
        </w:rPr>
      </w:pPr>
      <w:r w:rsidRPr="00D47657">
        <w:rPr>
          <w:rFonts w:ascii="Calibri" w:eastAsia="Calibri" w:hAnsi="Calibri" w:cs="Arial" w:hint="cs"/>
          <w:sz w:val="28"/>
          <w:szCs w:val="28"/>
          <w:rtl/>
          <w:lang w:bidi="ar-IQ"/>
        </w:rPr>
        <w:t>معدل دوران رأس المال  =  ـــــــــــــــــــــــــــــــــــ</w:t>
      </w:r>
    </w:p>
    <w:p w:rsidR="00D47657" w:rsidRPr="00D47657" w:rsidRDefault="00D47657" w:rsidP="00D47657">
      <w:pPr>
        <w:spacing w:after="0" w:line="240" w:lineRule="auto"/>
        <w:jc w:val="lowKashida"/>
        <w:rPr>
          <w:rFonts w:ascii="Calibri" w:eastAsia="Calibri" w:hAnsi="Calibri" w:cs="Arial"/>
          <w:sz w:val="28"/>
          <w:szCs w:val="28"/>
          <w:rtl/>
          <w:lang w:bidi="ar-IQ"/>
        </w:rPr>
      </w:pPr>
      <w:r w:rsidRPr="00D47657">
        <w:rPr>
          <w:rFonts w:ascii="Calibri" w:eastAsia="Calibri" w:hAnsi="Calibri" w:cs="Arial" w:hint="cs"/>
          <w:sz w:val="28"/>
          <w:szCs w:val="28"/>
          <w:rtl/>
          <w:lang w:bidi="ar-IQ"/>
        </w:rPr>
        <w:t xml:space="preserve">                                   التكاليف الاستثمارية </w:t>
      </w:r>
    </w:p>
    <w:p w:rsidR="00D47657" w:rsidRPr="00D47657" w:rsidRDefault="00D47657" w:rsidP="00D47657">
      <w:pPr>
        <w:spacing w:after="160" w:line="259" w:lineRule="auto"/>
        <w:jc w:val="lowKashida"/>
        <w:rPr>
          <w:rFonts w:ascii="Calibri" w:eastAsia="Calibri" w:hAnsi="Calibri" w:cs="Arial"/>
          <w:sz w:val="32"/>
          <w:szCs w:val="32"/>
          <w:rtl/>
          <w:lang w:bidi="ar-IQ"/>
        </w:rPr>
      </w:pPr>
    </w:p>
    <w:p w:rsidR="00D47657" w:rsidRPr="00D47657" w:rsidRDefault="00D47657" w:rsidP="00D47657">
      <w:pPr>
        <w:spacing w:after="160" w:line="259" w:lineRule="auto"/>
        <w:jc w:val="lowKashida"/>
        <w:rPr>
          <w:rFonts w:ascii="Calibri" w:eastAsia="Calibri" w:hAnsi="Calibri" w:cs="Arial"/>
          <w:sz w:val="32"/>
          <w:szCs w:val="32"/>
          <w:rtl/>
          <w:lang w:bidi="ar-IQ"/>
        </w:rPr>
      </w:pPr>
      <w:r w:rsidRPr="00D47657">
        <w:rPr>
          <w:rFonts w:ascii="Calibri" w:eastAsia="Calibri" w:hAnsi="Calibri" w:cs="Arial" w:hint="cs"/>
          <w:sz w:val="32"/>
          <w:szCs w:val="32"/>
          <w:rtl/>
          <w:lang w:bidi="ar-IQ"/>
        </w:rPr>
        <w:t xml:space="preserve">2ـ الربح كنسبة من المبيعات . </w:t>
      </w:r>
    </w:p>
    <w:p w:rsidR="00D47657" w:rsidRPr="00D47657" w:rsidRDefault="00D47657" w:rsidP="00D47657">
      <w:pPr>
        <w:spacing w:after="160" w:line="259" w:lineRule="auto"/>
        <w:jc w:val="lowKashida"/>
        <w:rPr>
          <w:rFonts w:ascii="Calibri" w:eastAsia="Calibri" w:hAnsi="Calibri" w:cs="Arial"/>
          <w:sz w:val="32"/>
          <w:szCs w:val="32"/>
          <w:rtl/>
          <w:lang w:bidi="ar-IQ"/>
        </w:rPr>
      </w:pPr>
    </w:p>
    <w:p w:rsidR="00D47657" w:rsidRPr="00D47657" w:rsidRDefault="00D47657" w:rsidP="00D47657">
      <w:pPr>
        <w:spacing w:after="160" w:line="259" w:lineRule="auto"/>
        <w:jc w:val="lowKashida"/>
        <w:rPr>
          <w:rFonts w:ascii="Calibri" w:eastAsia="Calibri" w:hAnsi="Calibri" w:cs="Arial"/>
          <w:b/>
          <w:bCs/>
          <w:sz w:val="32"/>
          <w:szCs w:val="32"/>
          <w:rtl/>
          <w:lang w:bidi="ar-IQ"/>
        </w:rPr>
      </w:pPr>
      <w:r w:rsidRPr="00D47657">
        <w:rPr>
          <w:rFonts w:ascii="Calibri" w:eastAsia="Calibri" w:hAnsi="Calibri" w:cs="Arial" w:hint="cs"/>
          <w:b/>
          <w:bCs/>
          <w:sz w:val="32"/>
          <w:szCs w:val="32"/>
          <w:rtl/>
          <w:lang w:bidi="ar-IQ"/>
        </w:rPr>
        <w:lastRenderedPageBreak/>
        <w:t xml:space="preserve">ثانيا : الأساليب التي تأخذ بطريقة القيمة الحالية : </w:t>
      </w:r>
    </w:p>
    <w:p w:rsidR="00D47657" w:rsidRPr="00D47657" w:rsidRDefault="00D47657" w:rsidP="00D47657">
      <w:pPr>
        <w:spacing w:after="160"/>
        <w:jc w:val="lowKashida"/>
        <w:rPr>
          <w:rFonts w:ascii="Calibri" w:eastAsia="Calibri" w:hAnsi="Calibri" w:cs="Arial"/>
          <w:sz w:val="32"/>
          <w:szCs w:val="32"/>
          <w:rtl/>
          <w:lang w:bidi="ar-IQ"/>
        </w:rPr>
      </w:pPr>
      <w:r w:rsidRPr="00D47657">
        <w:rPr>
          <w:rFonts w:ascii="Calibri" w:eastAsia="Calibri" w:hAnsi="Calibri" w:cs="Arial" w:hint="cs"/>
          <w:sz w:val="32"/>
          <w:szCs w:val="32"/>
          <w:rtl/>
          <w:lang w:bidi="ar-IQ"/>
        </w:rPr>
        <w:t xml:space="preserve">    هي تلك الأساليب التي تأخذ القيمة الزمنية للنقود بنظر الاعتبار وتهدف هذه الأساليب الى خصم التدفقات النقدية لغرض إيجاد القيمة الحالية لها . وكما يأتي : ـ</w:t>
      </w:r>
    </w:p>
    <w:p w:rsidR="00D47657" w:rsidRPr="00D47657" w:rsidRDefault="00D47657" w:rsidP="00D47657">
      <w:pPr>
        <w:spacing w:after="160" w:line="259" w:lineRule="auto"/>
        <w:jc w:val="lowKashida"/>
        <w:rPr>
          <w:rFonts w:ascii="Calibri" w:eastAsia="Calibri" w:hAnsi="Calibri" w:cs="Arial"/>
          <w:sz w:val="32"/>
          <w:szCs w:val="32"/>
          <w:rtl/>
          <w:lang w:bidi="ar-IQ"/>
        </w:rPr>
      </w:pPr>
    </w:p>
    <w:p w:rsidR="00D47657" w:rsidRPr="00D47657" w:rsidRDefault="00D47657" w:rsidP="00D47657">
      <w:pPr>
        <w:spacing w:after="160" w:line="259" w:lineRule="auto"/>
        <w:jc w:val="lowKashida"/>
        <w:rPr>
          <w:rFonts w:ascii="Calibri" w:eastAsia="Calibri" w:hAnsi="Calibri" w:cs="Arial"/>
          <w:sz w:val="32"/>
          <w:szCs w:val="32"/>
          <w:rtl/>
          <w:lang w:bidi="ar-IQ"/>
        </w:rPr>
      </w:pPr>
      <w:r w:rsidRPr="00D47657">
        <w:rPr>
          <w:rFonts w:ascii="Calibri" w:eastAsia="Calibri" w:hAnsi="Calibri" w:cs="Arial" w:hint="cs"/>
          <w:b/>
          <w:bCs/>
          <w:sz w:val="32"/>
          <w:szCs w:val="32"/>
          <w:rtl/>
          <w:lang w:bidi="ar-IQ"/>
        </w:rPr>
        <w:t>1- أسلوب العائد الداخلي : -</w:t>
      </w:r>
    </w:p>
    <w:p w:rsidR="00D47657" w:rsidRPr="00D47657" w:rsidRDefault="00D47657" w:rsidP="00D47657">
      <w:pPr>
        <w:spacing w:after="160"/>
        <w:jc w:val="lowKashida"/>
        <w:rPr>
          <w:rFonts w:ascii="Calibri" w:eastAsia="Calibri" w:hAnsi="Calibri" w:cs="Arial"/>
          <w:sz w:val="32"/>
          <w:szCs w:val="32"/>
          <w:rtl/>
          <w:lang w:bidi="ar-IQ"/>
        </w:rPr>
      </w:pPr>
      <w:r w:rsidRPr="00D47657">
        <w:rPr>
          <w:rFonts w:ascii="Calibri" w:eastAsia="Calibri" w:hAnsi="Calibri" w:cs="Arial" w:hint="cs"/>
          <w:sz w:val="32"/>
          <w:szCs w:val="32"/>
          <w:rtl/>
          <w:lang w:bidi="ar-IQ"/>
        </w:rPr>
        <w:t xml:space="preserve">    يتمثل هذا المعيار في المعدل الذي تتساوى عنده القيمة الحالية للتوقعات النقدية الداخلة مع القيمة الحالية للتدفقات النقدية الخارجة . </w:t>
      </w:r>
      <w:r w:rsidRPr="00D47657">
        <w:rPr>
          <w:rFonts w:ascii="Calibri" w:eastAsia="Calibri" w:hAnsi="Calibri" w:cs="Arial" w:hint="cs"/>
          <w:b/>
          <w:bCs/>
          <w:sz w:val="32"/>
          <w:szCs w:val="32"/>
          <w:u w:val="single"/>
          <w:rtl/>
          <w:lang w:bidi="ar-IQ"/>
        </w:rPr>
        <w:t>بمعنى اخر</w:t>
      </w:r>
      <w:r w:rsidRPr="00D47657">
        <w:rPr>
          <w:rFonts w:ascii="Calibri" w:eastAsia="Calibri" w:hAnsi="Calibri" w:cs="Arial" w:hint="cs"/>
          <w:sz w:val="32"/>
          <w:szCs w:val="32"/>
          <w:rtl/>
          <w:lang w:bidi="ar-IQ"/>
        </w:rPr>
        <w:t xml:space="preserve"> "هو معدل الخصم الذي عنده يكون صافي القيمة الحالية مساوي للصفر" وهناك من يعرفه "بأنه معدل الخصم الذي يجعل القيمة الحالية للتدفقات النقدية الصافية من المشروع مساوية للقيمة الحالية للاستثمارات" . </w:t>
      </w:r>
    </w:p>
    <w:p w:rsidR="00D47657" w:rsidRPr="00D47657" w:rsidRDefault="00D47657" w:rsidP="00D47657">
      <w:pPr>
        <w:spacing w:after="160"/>
        <w:jc w:val="lowKashida"/>
        <w:rPr>
          <w:rFonts w:ascii="Calibri" w:eastAsia="Calibri" w:hAnsi="Calibri" w:cs="Arial"/>
          <w:sz w:val="32"/>
          <w:szCs w:val="32"/>
          <w:rtl/>
        </w:rPr>
      </w:pPr>
      <w:r w:rsidRPr="00D47657">
        <w:rPr>
          <w:rFonts w:ascii="Calibri" w:eastAsia="Calibri" w:hAnsi="Calibri" w:cs="Arial" w:hint="cs"/>
          <w:sz w:val="32"/>
          <w:szCs w:val="32"/>
          <w:rtl/>
          <w:lang w:bidi="ar-IQ"/>
        </w:rPr>
        <w:t xml:space="preserve">     يبنى معيار معدل العائد الداخلي على أساس منطقي فحواه ان هذا المعدل يؤكد على قدرة المشروع لاسترداد جميع التكاليف الاستثمار وتكاليف التشغيل وبسعر فائدة يعادل المعدل الداخلي للعائد مقابل استخدام المشروع لما انفق عليه من مبالغ . وللتوضيح نقول انه لو كان المعدل الداخلي للعائد لمشروع صناعي (</w:t>
      </w:r>
      <w:r w:rsidRPr="00D47657">
        <w:rPr>
          <w:rFonts w:ascii="Calibri" w:eastAsia="Calibri" w:hAnsi="Calibri" w:cs="Arial"/>
          <w:sz w:val="32"/>
          <w:szCs w:val="32"/>
          <w:lang w:bidi="ar-IQ"/>
        </w:rPr>
        <w:t>13</w:t>
      </w:r>
      <w:r w:rsidRPr="00D47657">
        <w:rPr>
          <w:rFonts w:ascii="Calibri" w:eastAsia="Calibri" w:hAnsi="Calibri" w:cs="Arial" w:hint="cs"/>
          <w:sz w:val="32"/>
          <w:szCs w:val="32"/>
          <w:rtl/>
          <w:lang w:bidi="ar-IQ"/>
        </w:rPr>
        <w:t>%) وكان سعر الفائدة في السوق (</w:t>
      </w:r>
      <w:r w:rsidRPr="00D47657">
        <w:rPr>
          <w:rFonts w:ascii="Calibri" w:eastAsia="Calibri" w:hAnsi="Calibri" w:cs="Arial"/>
          <w:sz w:val="32"/>
          <w:szCs w:val="32"/>
          <w:lang w:bidi="ar-IQ"/>
        </w:rPr>
        <w:t>4</w:t>
      </w:r>
      <w:r w:rsidRPr="00D47657">
        <w:rPr>
          <w:rFonts w:ascii="Calibri" w:eastAsia="Calibri" w:hAnsi="Calibri" w:cs="Arial" w:hint="cs"/>
          <w:sz w:val="32"/>
          <w:szCs w:val="32"/>
          <w:rtl/>
          <w:lang w:bidi="ar-IQ"/>
        </w:rPr>
        <w:t xml:space="preserve">%) فان ذلك يعني ان هذا المشروع لديه القدرة على استعادة رأس المال المنفق عليه خلال عمره الاقتصادي بصافي فائدة قدرها ( </w:t>
      </w:r>
      <w:r w:rsidRPr="00D47657">
        <w:rPr>
          <w:rFonts w:ascii="Calibri" w:eastAsia="Calibri" w:hAnsi="Calibri" w:cs="Arial"/>
          <w:sz w:val="32"/>
          <w:szCs w:val="32"/>
          <w:lang w:bidi="ar-IQ"/>
        </w:rPr>
        <w:t>9</w:t>
      </w:r>
      <w:r w:rsidRPr="00D47657">
        <w:rPr>
          <w:rFonts w:ascii="Calibri" w:eastAsia="Calibri" w:hAnsi="Calibri" w:cs="Arial" w:hint="cs"/>
          <w:sz w:val="32"/>
          <w:szCs w:val="32"/>
          <w:rtl/>
        </w:rPr>
        <w:t>% ) .</w:t>
      </w:r>
    </w:p>
    <w:p w:rsidR="00D47657" w:rsidRPr="00D47657" w:rsidRDefault="00D47657" w:rsidP="00D47657">
      <w:pPr>
        <w:spacing w:after="160" w:line="259" w:lineRule="auto"/>
        <w:jc w:val="lowKashida"/>
        <w:rPr>
          <w:rFonts w:ascii="Calibri" w:eastAsia="Calibri" w:hAnsi="Calibri" w:cs="Arial"/>
          <w:sz w:val="32"/>
          <w:szCs w:val="32"/>
          <w:rtl/>
          <w:lang w:bidi="ar-IQ"/>
        </w:rPr>
      </w:pPr>
      <w:r w:rsidRPr="00D47657">
        <w:rPr>
          <w:rFonts w:ascii="Calibri" w:eastAsia="Calibri" w:hAnsi="Calibri" w:cs="Arial" w:hint="cs"/>
          <w:sz w:val="32"/>
          <w:szCs w:val="32"/>
          <w:rtl/>
        </w:rPr>
        <w:t xml:space="preserve">                            </w:t>
      </w:r>
      <w:r w:rsidRPr="00D47657">
        <w:rPr>
          <w:rFonts w:ascii="Calibri" w:eastAsia="Calibri" w:hAnsi="Calibri" w:cs="Arial"/>
          <w:sz w:val="32"/>
          <w:szCs w:val="32"/>
          <w:lang w:bidi="ar-IQ"/>
        </w:rPr>
        <w:t xml:space="preserve">%9  =  4  -  13 </w:t>
      </w:r>
    </w:p>
    <w:p w:rsidR="00D47657" w:rsidRPr="00D47657" w:rsidRDefault="00D47657" w:rsidP="00D47657">
      <w:pPr>
        <w:spacing w:after="160" w:line="259" w:lineRule="auto"/>
        <w:jc w:val="lowKashida"/>
        <w:rPr>
          <w:rFonts w:ascii="Calibri" w:eastAsia="Calibri" w:hAnsi="Calibri" w:cs="Arial"/>
          <w:sz w:val="32"/>
          <w:szCs w:val="32"/>
          <w:rtl/>
        </w:rPr>
      </w:pPr>
      <w:r w:rsidRPr="00D47657">
        <w:rPr>
          <w:rFonts w:ascii="Calibri" w:eastAsia="Calibri" w:hAnsi="Calibri" w:cs="Arial" w:hint="cs"/>
          <w:b/>
          <w:bCs/>
          <w:sz w:val="32"/>
          <w:szCs w:val="32"/>
          <w:rtl/>
        </w:rPr>
        <w:t>2 - أسلوب فترة الاسترداد : -</w:t>
      </w:r>
    </w:p>
    <w:p w:rsidR="00D47657" w:rsidRPr="00D47657" w:rsidRDefault="00D47657" w:rsidP="00D47657">
      <w:pPr>
        <w:spacing w:after="160"/>
        <w:jc w:val="lowKashida"/>
        <w:rPr>
          <w:rFonts w:ascii="Calibri" w:eastAsia="Calibri" w:hAnsi="Calibri" w:cs="Arial"/>
          <w:sz w:val="32"/>
          <w:szCs w:val="32"/>
          <w:rtl/>
        </w:rPr>
      </w:pPr>
      <w:r w:rsidRPr="00D47657">
        <w:rPr>
          <w:rFonts w:ascii="Calibri" w:eastAsia="Calibri" w:hAnsi="Calibri" w:cs="Arial" w:hint="cs"/>
          <w:sz w:val="32"/>
          <w:szCs w:val="32"/>
          <w:rtl/>
        </w:rPr>
        <w:t xml:space="preserve">      فترة الاسترداد هي الفترة الزمنية اللازمة لتساوي النفقات الاستثمارية للمشروع مع التدفقات النقدية الصافية ، أي الزمن اللازم لتحصيل نفقات نقدية صافية تكفي لتغطية نفقات الاستثمار . </w:t>
      </w:r>
    </w:p>
    <w:p w:rsidR="00D47657" w:rsidRPr="00D47657" w:rsidRDefault="00D47657" w:rsidP="00D47657">
      <w:pPr>
        <w:spacing w:after="0" w:line="259" w:lineRule="auto"/>
        <w:jc w:val="lowKashida"/>
        <w:rPr>
          <w:rFonts w:ascii="Calibri" w:eastAsia="Calibri" w:hAnsi="Calibri" w:cs="Arial"/>
          <w:sz w:val="28"/>
          <w:szCs w:val="28"/>
          <w:rtl/>
        </w:rPr>
      </w:pPr>
      <w:r w:rsidRPr="00D47657">
        <w:rPr>
          <w:rFonts w:ascii="Calibri" w:eastAsia="Calibri" w:hAnsi="Calibri" w:cs="Arial" w:hint="cs"/>
          <w:sz w:val="28"/>
          <w:szCs w:val="28"/>
          <w:rtl/>
        </w:rPr>
        <w:t xml:space="preserve">                        مبلغ الاستثمار (الكلفة الأولية) </w:t>
      </w:r>
    </w:p>
    <w:p w:rsidR="00D47657" w:rsidRPr="00D47657" w:rsidRDefault="00D47657" w:rsidP="00D47657">
      <w:pPr>
        <w:spacing w:after="0" w:line="259" w:lineRule="auto"/>
        <w:jc w:val="lowKashida"/>
        <w:rPr>
          <w:rFonts w:ascii="Calibri" w:eastAsia="Calibri" w:hAnsi="Calibri" w:cs="Arial"/>
          <w:sz w:val="28"/>
          <w:szCs w:val="28"/>
          <w:rtl/>
        </w:rPr>
      </w:pPr>
      <w:r w:rsidRPr="00D47657">
        <w:rPr>
          <w:rFonts w:ascii="Calibri" w:eastAsia="Calibri" w:hAnsi="Calibri" w:cs="Arial" w:hint="cs"/>
          <w:sz w:val="28"/>
          <w:szCs w:val="28"/>
          <w:rtl/>
        </w:rPr>
        <w:t>فترة الاسترداد  =  ــــــــــــــــــــــــــــــــــــــــــــــــ</w:t>
      </w:r>
    </w:p>
    <w:p w:rsidR="00D47657" w:rsidRPr="00D47657" w:rsidRDefault="00D47657" w:rsidP="00D47657">
      <w:pPr>
        <w:spacing w:after="160" w:line="259" w:lineRule="auto"/>
        <w:jc w:val="lowKashida"/>
        <w:rPr>
          <w:rFonts w:ascii="Calibri" w:eastAsia="Calibri" w:hAnsi="Calibri" w:cs="Arial"/>
          <w:sz w:val="28"/>
          <w:szCs w:val="28"/>
          <w:rtl/>
        </w:rPr>
      </w:pPr>
      <w:r w:rsidRPr="00D47657">
        <w:rPr>
          <w:rFonts w:ascii="Calibri" w:eastAsia="Calibri" w:hAnsi="Calibri" w:cs="Arial" w:hint="cs"/>
          <w:sz w:val="28"/>
          <w:szCs w:val="28"/>
          <w:rtl/>
        </w:rPr>
        <w:t xml:space="preserve">                            صافي التدفق النقدي </w:t>
      </w:r>
    </w:p>
    <w:p w:rsidR="00D47657" w:rsidRPr="00D47657" w:rsidRDefault="00D47657" w:rsidP="00D47657">
      <w:pPr>
        <w:spacing w:after="160"/>
        <w:jc w:val="lowKashida"/>
        <w:rPr>
          <w:rFonts w:ascii="Calibri" w:eastAsia="Calibri" w:hAnsi="Calibri" w:cs="Arial"/>
          <w:sz w:val="32"/>
          <w:szCs w:val="32"/>
          <w:rtl/>
          <w:lang w:bidi="ar-IQ"/>
        </w:rPr>
      </w:pPr>
      <w:r w:rsidRPr="00D47657">
        <w:rPr>
          <w:rFonts w:ascii="Calibri" w:eastAsia="Calibri" w:hAnsi="Calibri" w:cs="Arial" w:hint="cs"/>
          <w:sz w:val="32"/>
          <w:szCs w:val="32"/>
          <w:rtl/>
        </w:rPr>
        <w:t>مثال / مشروع صناعي يحتاج الى مبلغ (</w:t>
      </w:r>
      <w:r w:rsidRPr="00D47657">
        <w:rPr>
          <w:rFonts w:ascii="Calibri" w:eastAsia="Calibri" w:hAnsi="Calibri" w:cs="Arial"/>
          <w:sz w:val="32"/>
          <w:szCs w:val="32"/>
        </w:rPr>
        <w:t>90000</w:t>
      </w:r>
      <w:r w:rsidRPr="00D47657">
        <w:rPr>
          <w:rFonts w:ascii="Calibri" w:eastAsia="Calibri" w:hAnsi="Calibri" w:cs="Arial" w:hint="cs"/>
          <w:sz w:val="32"/>
          <w:szCs w:val="32"/>
          <w:rtl/>
          <w:lang w:bidi="ar-IQ"/>
        </w:rPr>
        <w:t>) دينار لإقامته يقدر صافي التدفق = القيمة النقدية الداخلة ( الإيرادات ) منه (</w:t>
      </w:r>
      <w:r w:rsidRPr="00D47657">
        <w:rPr>
          <w:rFonts w:ascii="Calibri" w:eastAsia="Calibri" w:hAnsi="Calibri" w:cs="Arial"/>
          <w:sz w:val="32"/>
          <w:szCs w:val="32"/>
          <w:lang w:bidi="ar-IQ"/>
        </w:rPr>
        <w:t xml:space="preserve"> (30000 </w:t>
      </w:r>
      <w:r w:rsidRPr="00D47657">
        <w:rPr>
          <w:rFonts w:ascii="Calibri" w:eastAsia="Calibri" w:hAnsi="Calibri" w:cs="Arial" w:hint="cs"/>
          <w:sz w:val="32"/>
          <w:szCs w:val="32"/>
          <w:rtl/>
          <w:lang w:bidi="ar-IQ"/>
        </w:rPr>
        <w:t>دينار ، فما هي فترة الاسترداد ؟</w:t>
      </w:r>
    </w:p>
    <w:p w:rsidR="00D47657" w:rsidRPr="00D47657" w:rsidRDefault="00D47657" w:rsidP="00D47657">
      <w:pPr>
        <w:spacing w:after="160" w:line="259" w:lineRule="auto"/>
        <w:jc w:val="lowKashida"/>
        <w:rPr>
          <w:rFonts w:ascii="Calibri" w:eastAsia="Calibri" w:hAnsi="Calibri" w:cs="Arial"/>
          <w:sz w:val="32"/>
          <w:szCs w:val="32"/>
          <w:rtl/>
          <w:lang w:bidi="ar-IQ"/>
        </w:rPr>
      </w:pPr>
      <w:r w:rsidRPr="00D47657">
        <w:rPr>
          <w:rFonts w:ascii="Calibri" w:eastAsia="Calibri" w:hAnsi="Calibri" w:cs="Arial" w:hint="cs"/>
          <w:sz w:val="32"/>
          <w:szCs w:val="32"/>
          <w:rtl/>
          <w:lang w:bidi="ar-IQ"/>
        </w:rPr>
        <w:t xml:space="preserve">الحل /  </w:t>
      </w:r>
    </w:p>
    <w:p w:rsidR="00D47657" w:rsidRPr="00D47657" w:rsidRDefault="00D47657" w:rsidP="00D47657">
      <w:pPr>
        <w:spacing w:after="0" w:line="240" w:lineRule="auto"/>
        <w:jc w:val="lowKashida"/>
        <w:rPr>
          <w:rFonts w:ascii="Calibri" w:eastAsia="Calibri" w:hAnsi="Calibri" w:cs="Arial"/>
          <w:sz w:val="28"/>
          <w:szCs w:val="28"/>
          <w:lang w:bidi="ar-IQ"/>
        </w:rPr>
      </w:pPr>
      <w:r w:rsidRPr="00D47657">
        <w:rPr>
          <w:rFonts w:ascii="Calibri" w:eastAsia="Calibri" w:hAnsi="Calibri" w:cs="Arial" w:hint="cs"/>
          <w:sz w:val="28"/>
          <w:szCs w:val="28"/>
          <w:rtl/>
          <w:lang w:bidi="ar-IQ"/>
        </w:rPr>
        <w:t xml:space="preserve">                                      الكلفة الأولية                      </w:t>
      </w:r>
      <w:r w:rsidRPr="00D47657">
        <w:rPr>
          <w:rFonts w:ascii="Calibri" w:eastAsia="Calibri" w:hAnsi="Calibri" w:cs="Arial"/>
          <w:sz w:val="28"/>
          <w:szCs w:val="28"/>
          <w:lang w:bidi="ar-IQ"/>
        </w:rPr>
        <w:t>90000</w:t>
      </w:r>
    </w:p>
    <w:p w:rsidR="00D47657" w:rsidRPr="00D47657" w:rsidRDefault="00D47657" w:rsidP="00D47657">
      <w:pPr>
        <w:spacing w:after="0" w:line="240" w:lineRule="auto"/>
        <w:jc w:val="lowKashida"/>
        <w:rPr>
          <w:rFonts w:ascii="Calibri" w:eastAsia="Calibri" w:hAnsi="Calibri" w:cs="Arial"/>
          <w:sz w:val="28"/>
          <w:szCs w:val="28"/>
          <w:rtl/>
          <w:lang w:bidi="ar-IQ"/>
        </w:rPr>
      </w:pPr>
      <w:r w:rsidRPr="00D47657">
        <w:rPr>
          <w:rFonts w:ascii="Calibri" w:eastAsia="Calibri" w:hAnsi="Calibri" w:cs="Arial" w:hint="cs"/>
          <w:sz w:val="28"/>
          <w:szCs w:val="28"/>
          <w:rtl/>
          <w:lang w:bidi="ar-IQ"/>
        </w:rPr>
        <w:t xml:space="preserve">           فترة الاسترداد  =  ــــــــــــــــــــــــــــــــــ         =   ـــــــــــــــــ      =      </w:t>
      </w:r>
      <w:r w:rsidRPr="00D47657">
        <w:rPr>
          <w:rFonts w:ascii="Calibri" w:eastAsia="Calibri" w:hAnsi="Calibri" w:cs="Arial"/>
          <w:sz w:val="28"/>
          <w:szCs w:val="28"/>
          <w:lang w:bidi="ar-IQ"/>
        </w:rPr>
        <w:t>3</w:t>
      </w:r>
      <w:r w:rsidRPr="00D47657">
        <w:rPr>
          <w:rFonts w:ascii="Calibri" w:eastAsia="Calibri" w:hAnsi="Calibri" w:cs="Arial" w:hint="cs"/>
          <w:sz w:val="28"/>
          <w:szCs w:val="28"/>
          <w:rtl/>
          <w:lang w:bidi="ar-IQ"/>
        </w:rPr>
        <w:t xml:space="preserve">  سنة</w:t>
      </w:r>
    </w:p>
    <w:p w:rsidR="00D47657" w:rsidRPr="00D47657" w:rsidRDefault="00D47657" w:rsidP="00D47657">
      <w:pPr>
        <w:spacing w:after="160" w:line="240" w:lineRule="auto"/>
        <w:jc w:val="lowKashida"/>
        <w:rPr>
          <w:rFonts w:ascii="Calibri" w:eastAsia="Calibri" w:hAnsi="Calibri" w:cs="Arial"/>
          <w:sz w:val="28"/>
          <w:szCs w:val="28"/>
          <w:rtl/>
          <w:lang w:bidi="ar-IQ"/>
        </w:rPr>
      </w:pPr>
      <w:r w:rsidRPr="00D47657">
        <w:rPr>
          <w:rFonts w:ascii="Calibri" w:eastAsia="Calibri" w:hAnsi="Calibri" w:cs="Arial" w:hint="cs"/>
          <w:sz w:val="28"/>
          <w:szCs w:val="28"/>
          <w:rtl/>
          <w:lang w:bidi="ar-IQ"/>
        </w:rPr>
        <w:t xml:space="preserve">                                  صافي التدفق السنوي                </w:t>
      </w:r>
      <w:r w:rsidRPr="00D47657">
        <w:rPr>
          <w:rFonts w:ascii="Calibri" w:eastAsia="Calibri" w:hAnsi="Calibri" w:cs="Arial"/>
          <w:sz w:val="28"/>
          <w:szCs w:val="28"/>
          <w:lang w:bidi="ar-IQ"/>
        </w:rPr>
        <w:t xml:space="preserve">  30000 </w:t>
      </w:r>
      <w:r w:rsidRPr="00D47657">
        <w:rPr>
          <w:rFonts w:ascii="Calibri" w:eastAsia="Calibri" w:hAnsi="Calibri" w:cs="Arial" w:hint="cs"/>
          <w:sz w:val="28"/>
          <w:szCs w:val="28"/>
          <w:rtl/>
          <w:lang w:bidi="ar-IQ"/>
        </w:rPr>
        <w:t xml:space="preserve"> </w:t>
      </w:r>
    </w:p>
    <w:p w:rsidR="00D47657" w:rsidRPr="00D47657" w:rsidRDefault="00D47657" w:rsidP="00D47657">
      <w:pPr>
        <w:spacing w:after="160" w:line="240" w:lineRule="auto"/>
        <w:jc w:val="lowKashida"/>
        <w:rPr>
          <w:rFonts w:ascii="Calibri" w:eastAsia="Calibri" w:hAnsi="Calibri" w:cs="Arial"/>
          <w:sz w:val="28"/>
          <w:szCs w:val="28"/>
          <w:rtl/>
          <w:lang w:bidi="ar-IQ"/>
        </w:rPr>
      </w:pPr>
    </w:p>
    <w:p w:rsidR="00D47657" w:rsidRPr="00D47657" w:rsidRDefault="00D47657" w:rsidP="00D47657">
      <w:pPr>
        <w:spacing w:after="160" w:line="259" w:lineRule="auto"/>
        <w:jc w:val="lowKashida"/>
        <w:rPr>
          <w:rFonts w:ascii="Calibri" w:eastAsia="Calibri" w:hAnsi="Calibri" w:cs="Arial"/>
          <w:sz w:val="32"/>
          <w:szCs w:val="32"/>
          <w:rtl/>
          <w:lang w:bidi="ar-IQ"/>
        </w:rPr>
      </w:pPr>
      <w:r w:rsidRPr="00D47657">
        <w:rPr>
          <w:rFonts w:ascii="Calibri" w:eastAsia="Calibri" w:hAnsi="Calibri" w:cs="Arial" w:hint="cs"/>
          <w:b/>
          <w:bCs/>
          <w:sz w:val="32"/>
          <w:szCs w:val="32"/>
          <w:rtl/>
          <w:lang w:bidi="ar-IQ"/>
        </w:rPr>
        <w:lastRenderedPageBreak/>
        <w:t>أسلوب صافي القيمة الحالية : -</w:t>
      </w:r>
      <w:r w:rsidRPr="00D47657">
        <w:rPr>
          <w:rFonts w:ascii="Calibri" w:eastAsia="Calibri" w:hAnsi="Calibri" w:cs="Arial" w:hint="cs"/>
          <w:sz w:val="32"/>
          <w:szCs w:val="32"/>
          <w:rtl/>
          <w:lang w:bidi="ar-IQ"/>
        </w:rPr>
        <w:t xml:space="preserve"> </w:t>
      </w:r>
    </w:p>
    <w:p w:rsidR="00D47657" w:rsidRPr="00D47657" w:rsidRDefault="00D47657" w:rsidP="00D47657">
      <w:pPr>
        <w:spacing w:after="160"/>
        <w:jc w:val="lowKashida"/>
        <w:rPr>
          <w:rFonts w:ascii="Calibri" w:eastAsia="Calibri" w:hAnsi="Calibri" w:cs="Arial"/>
          <w:sz w:val="32"/>
          <w:szCs w:val="32"/>
          <w:rtl/>
          <w:lang w:bidi="ar-IQ"/>
        </w:rPr>
      </w:pPr>
      <w:r w:rsidRPr="00D47657">
        <w:rPr>
          <w:rFonts w:ascii="Calibri" w:eastAsia="Calibri" w:hAnsi="Calibri" w:cs="Arial" w:hint="cs"/>
          <w:sz w:val="32"/>
          <w:szCs w:val="32"/>
          <w:rtl/>
          <w:lang w:bidi="ar-IQ"/>
        </w:rPr>
        <w:t xml:space="preserve">     يقصد بصافي القيمة الحالية بأنه الفرق بين القيمة الحالية للتدفقات النقدية الداخلة والقيمة الحالية للتدفقات الخارجة ، فاذا كان صافي القيمة الحالية موجب أي تزايد القيمة الحالية للتدفقات النقدية الداخلة عن القيمة الحالية للتدفقات النقدية الخارجة . كان الاقتراح الاستثماري مربحا . وعلى العكس من ذلك يكون غير مربح . </w:t>
      </w:r>
    </w:p>
    <w:p w:rsidR="00D47657" w:rsidRPr="00D47657" w:rsidRDefault="00D47657" w:rsidP="00D47657">
      <w:pPr>
        <w:spacing w:after="160" w:line="259" w:lineRule="auto"/>
        <w:jc w:val="lowKashida"/>
        <w:rPr>
          <w:rFonts w:ascii="Calibri" w:eastAsia="Calibri" w:hAnsi="Calibri" w:cs="Arial"/>
          <w:sz w:val="32"/>
          <w:szCs w:val="32"/>
          <w:rtl/>
          <w:lang w:bidi="ar-IQ"/>
        </w:rPr>
      </w:pPr>
      <w:r w:rsidRPr="00D47657">
        <w:rPr>
          <w:rFonts w:ascii="Calibri" w:eastAsia="Calibri" w:hAnsi="Calibri" w:cs="Arial" w:hint="cs"/>
          <w:sz w:val="32"/>
          <w:szCs w:val="32"/>
          <w:rtl/>
          <w:lang w:bidi="ar-IQ"/>
        </w:rPr>
        <w:t xml:space="preserve">وتحسب وفق الصيقة التالية : </w:t>
      </w:r>
    </w:p>
    <w:p w:rsidR="00D47657" w:rsidRPr="00D47657" w:rsidRDefault="00D47657" w:rsidP="00D47657">
      <w:pPr>
        <w:spacing w:after="160" w:line="259" w:lineRule="auto"/>
        <w:jc w:val="lowKashida"/>
        <w:rPr>
          <w:rFonts w:ascii="Calibri" w:eastAsia="Calibri" w:hAnsi="Calibri" w:cs="Arial"/>
          <w:sz w:val="32"/>
          <w:szCs w:val="32"/>
          <w:rtl/>
          <w:lang w:bidi="ar-IQ"/>
        </w:rPr>
      </w:pPr>
      <w:r w:rsidRPr="00D47657">
        <w:rPr>
          <w:rFonts w:ascii="Calibri" w:eastAsia="Calibri" w:hAnsi="Calibri" w:cs="Arial" w:hint="cs"/>
          <w:sz w:val="32"/>
          <w:szCs w:val="32"/>
          <w:rtl/>
          <w:lang w:bidi="ar-IQ"/>
        </w:rPr>
        <w:t xml:space="preserve">صافي القيمة الحالية  =  القيمة الحالية للتدفقات النقدية </w:t>
      </w:r>
      <w:r w:rsidRPr="00D47657">
        <w:rPr>
          <w:rFonts w:ascii="Calibri" w:eastAsia="Calibri" w:hAnsi="Calibri" w:cs="Arial"/>
          <w:sz w:val="32"/>
          <w:szCs w:val="32"/>
          <w:rtl/>
          <w:lang w:bidi="ar-IQ"/>
        </w:rPr>
        <w:t>–</w:t>
      </w:r>
      <w:r w:rsidRPr="00D47657">
        <w:rPr>
          <w:rFonts w:ascii="Calibri" w:eastAsia="Calibri" w:hAnsi="Calibri" w:cs="Arial" w:hint="cs"/>
          <w:sz w:val="32"/>
          <w:szCs w:val="32"/>
          <w:rtl/>
          <w:lang w:bidi="ar-IQ"/>
        </w:rPr>
        <w:t xml:space="preserve"> مبلغ الاستثمار </w:t>
      </w:r>
    </w:p>
    <w:p w:rsidR="00D47657" w:rsidRPr="00D47657" w:rsidRDefault="00D47657" w:rsidP="00D47657">
      <w:pPr>
        <w:spacing w:after="160"/>
        <w:ind w:left="708" w:right="567" w:hanging="708"/>
        <w:jc w:val="lowKashida"/>
        <w:rPr>
          <w:rFonts w:ascii="Calibri" w:eastAsia="Calibri" w:hAnsi="Calibri" w:cs="Arial"/>
          <w:sz w:val="32"/>
          <w:szCs w:val="32"/>
          <w:rtl/>
          <w:lang w:bidi="ar-IQ"/>
        </w:rPr>
      </w:pPr>
      <w:r w:rsidRPr="00D47657">
        <w:rPr>
          <w:rFonts w:ascii="Calibri" w:eastAsia="Calibri" w:hAnsi="Calibri" w:cs="Arial" w:hint="cs"/>
          <w:sz w:val="32"/>
          <w:szCs w:val="32"/>
          <w:rtl/>
          <w:lang w:bidi="ar-IQ"/>
        </w:rPr>
        <w:t>مثال / قدرت القيمة الحالية للتدفقات النقدية لاستثمار قدرة (</w:t>
      </w:r>
      <w:r w:rsidRPr="00D47657">
        <w:rPr>
          <w:rFonts w:ascii="Calibri" w:eastAsia="Calibri" w:hAnsi="Calibri" w:cs="Arial"/>
          <w:sz w:val="32"/>
          <w:szCs w:val="32"/>
          <w:lang w:bidi="ar-IQ"/>
        </w:rPr>
        <w:t>20000</w:t>
      </w:r>
      <w:r w:rsidRPr="00D47657">
        <w:rPr>
          <w:rFonts w:ascii="Calibri" w:eastAsia="Calibri" w:hAnsi="Calibri" w:cs="Arial" w:hint="cs"/>
          <w:sz w:val="32"/>
          <w:szCs w:val="32"/>
          <w:rtl/>
          <w:lang w:bidi="ar-IQ"/>
        </w:rPr>
        <w:t>) دينار بـ (</w:t>
      </w:r>
      <w:r w:rsidRPr="00D47657">
        <w:rPr>
          <w:rFonts w:ascii="Calibri" w:eastAsia="Calibri" w:hAnsi="Calibri" w:cs="Arial"/>
          <w:sz w:val="32"/>
          <w:szCs w:val="32"/>
          <w:lang w:bidi="ar-IQ"/>
        </w:rPr>
        <w:t>21742</w:t>
      </w:r>
      <w:r w:rsidRPr="00D47657">
        <w:rPr>
          <w:rFonts w:ascii="Calibri" w:eastAsia="Calibri" w:hAnsi="Calibri" w:cs="Arial" w:hint="cs"/>
          <w:sz w:val="32"/>
          <w:szCs w:val="32"/>
          <w:rtl/>
          <w:lang w:bidi="ar-IQ"/>
        </w:rPr>
        <w:t xml:space="preserve">) دينار، اوجد صافي القيمة الحالية للمشروع . </w:t>
      </w:r>
    </w:p>
    <w:p w:rsidR="00D47657" w:rsidRPr="00D47657" w:rsidRDefault="00D47657" w:rsidP="00D47657">
      <w:pPr>
        <w:spacing w:after="160" w:line="259" w:lineRule="auto"/>
        <w:jc w:val="lowKashida"/>
        <w:rPr>
          <w:rFonts w:ascii="Calibri" w:eastAsia="Calibri" w:hAnsi="Calibri" w:cs="Arial"/>
          <w:sz w:val="32"/>
          <w:szCs w:val="32"/>
          <w:rtl/>
          <w:lang w:bidi="ar-IQ"/>
        </w:rPr>
      </w:pPr>
      <w:r w:rsidRPr="00D47657">
        <w:rPr>
          <w:rFonts w:ascii="Calibri" w:eastAsia="Calibri" w:hAnsi="Calibri" w:cs="Arial" w:hint="cs"/>
          <w:sz w:val="32"/>
          <w:szCs w:val="32"/>
          <w:rtl/>
          <w:lang w:bidi="ar-IQ"/>
        </w:rPr>
        <w:t xml:space="preserve">الحل / صافي القيمة الحالية  =  القيمة الحالية للتدفقات  -  مبلغ الاستثمار </w:t>
      </w:r>
    </w:p>
    <w:p w:rsidR="00D47657" w:rsidRPr="00D47657" w:rsidRDefault="00D47657" w:rsidP="00D47657">
      <w:pPr>
        <w:spacing w:after="160" w:line="259" w:lineRule="auto"/>
        <w:jc w:val="lowKashida"/>
        <w:rPr>
          <w:rFonts w:ascii="Calibri" w:eastAsia="Calibri" w:hAnsi="Calibri" w:cs="Arial"/>
          <w:sz w:val="32"/>
          <w:szCs w:val="32"/>
          <w:rtl/>
          <w:lang w:bidi="ar-IQ"/>
        </w:rPr>
      </w:pPr>
    </w:p>
    <w:p w:rsidR="00D47657" w:rsidRPr="00D47657" w:rsidRDefault="00D47657" w:rsidP="00D47657">
      <w:pPr>
        <w:spacing w:after="160" w:line="259" w:lineRule="auto"/>
        <w:jc w:val="lowKashida"/>
        <w:rPr>
          <w:rFonts w:ascii="Calibri" w:eastAsia="Calibri" w:hAnsi="Calibri" w:cs="Arial"/>
          <w:sz w:val="32"/>
          <w:szCs w:val="32"/>
          <w:rtl/>
          <w:lang w:bidi="ar-IQ"/>
        </w:rPr>
      </w:pPr>
      <w:r w:rsidRPr="00D47657">
        <w:rPr>
          <w:rFonts w:ascii="Calibri" w:eastAsia="Calibri" w:hAnsi="Calibri" w:cs="Arial" w:hint="cs"/>
          <w:sz w:val="32"/>
          <w:szCs w:val="32"/>
          <w:rtl/>
          <w:lang w:bidi="ar-IQ"/>
        </w:rPr>
        <w:t xml:space="preserve">                                =    </w:t>
      </w:r>
      <w:r w:rsidRPr="00D47657">
        <w:rPr>
          <w:rFonts w:ascii="Calibri" w:eastAsia="Calibri" w:hAnsi="Calibri" w:cs="Arial"/>
          <w:sz w:val="32"/>
          <w:szCs w:val="32"/>
          <w:lang w:bidi="ar-IQ"/>
        </w:rPr>
        <w:t>21742</w:t>
      </w:r>
      <w:r w:rsidRPr="00D47657">
        <w:rPr>
          <w:rFonts w:ascii="Calibri" w:eastAsia="Calibri" w:hAnsi="Calibri" w:cs="Arial" w:hint="cs"/>
          <w:sz w:val="32"/>
          <w:szCs w:val="32"/>
          <w:rtl/>
          <w:lang w:bidi="ar-IQ"/>
        </w:rPr>
        <w:t xml:space="preserve"> -  </w:t>
      </w:r>
      <w:r w:rsidRPr="00D47657">
        <w:rPr>
          <w:rFonts w:ascii="Calibri" w:eastAsia="Calibri" w:hAnsi="Calibri" w:cs="Arial"/>
          <w:sz w:val="32"/>
          <w:szCs w:val="32"/>
          <w:lang w:bidi="ar-IQ"/>
        </w:rPr>
        <w:t>20000</w:t>
      </w:r>
      <w:r w:rsidRPr="00D47657">
        <w:rPr>
          <w:rFonts w:ascii="Calibri" w:eastAsia="Calibri" w:hAnsi="Calibri" w:cs="Arial" w:hint="cs"/>
          <w:sz w:val="32"/>
          <w:szCs w:val="32"/>
          <w:rtl/>
          <w:lang w:bidi="ar-IQ"/>
        </w:rPr>
        <w:t xml:space="preserve"> </w:t>
      </w:r>
    </w:p>
    <w:p w:rsidR="00D47657" w:rsidRPr="00D47657" w:rsidRDefault="00D47657" w:rsidP="00D47657">
      <w:pPr>
        <w:spacing w:after="160" w:line="259" w:lineRule="auto"/>
        <w:jc w:val="lowKashida"/>
        <w:rPr>
          <w:rFonts w:ascii="Calibri" w:eastAsia="Calibri" w:hAnsi="Calibri" w:cs="Arial"/>
          <w:sz w:val="32"/>
          <w:szCs w:val="32"/>
          <w:rtl/>
          <w:lang w:bidi="ar-IQ"/>
        </w:rPr>
      </w:pPr>
      <w:r w:rsidRPr="00D47657">
        <w:rPr>
          <w:rFonts w:ascii="Calibri" w:eastAsia="Calibri" w:hAnsi="Calibri" w:cs="Arial" w:hint="cs"/>
          <w:sz w:val="32"/>
          <w:szCs w:val="32"/>
          <w:rtl/>
          <w:lang w:bidi="ar-IQ"/>
        </w:rPr>
        <w:t xml:space="preserve">                                =    </w:t>
      </w:r>
      <w:r w:rsidRPr="00D47657">
        <w:rPr>
          <w:rFonts w:ascii="Calibri" w:eastAsia="Calibri" w:hAnsi="Calibri" w:cs="Arial"/>
          <w:sz w:val="32"/>
          <w:szCs w:val="32"/>
          <w:lang w:bidi="ar-IQ"/>
        </w:rPr>
        <w:t>1742</w:t>
      </w:r>
      <w:r w:rsidRPr="00D47657">
        <w:rPr>
          <w:rFonts w:ascii="Calibri" w:eastAsia="Calibri" w:hAnsi="Calibri" w:cs="Arial" w:hint="cs"/>
          <w:sz w:val="32"/>
          <w:szCs w:val="32"/>
          <w:rtl/>
          <w:lang w:bidi="ar-IQ"/>
        </w:rPr>
        <w:t xml:space="preserve">    دينار </w:t>
      </w:r>
    </w:p>
    <w:p w:rsidR="00D47657" w:rsidRPr="00D47657" w:rsidRDefault="00D47657" w:rsidP="00D47657">
      <w:pPr>
        <w:spacing w:after="160" w:line="259" w:lineRule="auto"/>
        <w:jc w:val="lowKashida"/>
        <w:rPr>
          <w:rFonts w:ascii="Calibri" w:eastAsia="Calibri" w:hAnsi="Calibri" w:cs="Arial"/>
          <w:sz w:val="32"/>
          <w:szCs w:val="32"/>
          <w:lang w:bidi="ar-IQ"/>
        </w:rPr>
      </w:pPr>
      <w:r w:rsidRPr="00D47657">
        <w:rPr>
          <w:rFonts w:ascii="Calibri" w:eastAsia="Calibri" w:hAnsi="Calibri" w:cs="Arial" w:hint="cs"/>
          <w:sz w:val="32"/>
          <w:szCs w:val="32"/>
          <w:rtl/>
          <w:lang w:bidi="ar-IQ"/>
        </w:rPr>
        <w:t xml:space="preserve">       :.  نقبل المشروع لان القيمة موجبة       </w:t>
      </w:r>
    </w:p>
    <w:p w:rsidR="001302F6" w:rsidRPr="00D47657" w:rsidRDefault="001302F6"/>
    <w:sectPr w:rsidR="001302F6" w:rsidRPr="00D47657" w:rsidSect="00A7650A">
      <w:footerReference w:type="default" r:id="rId7"/>
      <w:pgSz w:w="11906" w:h="16838"/>
      <w:pgMar w:top="1440" w:right="1133" w:bottom="1440" w:left="1134" w:header="708" w:footer="708" w:gutter="0"/>
      <w:pgBorders w:offsetFrom="page">
        <w:top w:val="starsBlack" w:sz="8" w:space="24" w:color="auto"/>
        <w:left w:val="starsBlack" w:sz="8" w:space="24" w:color="auto"/>
        <w:bottom w:val="starsBlack" w:sz="8" w:space="24" w:color="auto"/>
        <w:right w:val="starsBlack" w:sz="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28C" w:rsidRDefault="0034328C" w:rsidP="00D47657">
      <w:pPr>
        <w:spacing w:after="0" w:line="240" w:lineRule="auto"/>
      </w:pPr>
      <w:r>
        <w:separator/>
      </w:r>
    </w:p>
  </w:endnote>
  <w:endnote w:type="continuationSeparator" w:id="0">
    <w:p w:rsidR="0034328C" w:rsidRDefault="0034328C" w:rsidP="00D47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68194728"/>
      <w:docPartObj>
        <w:docPartGallery w:val="Page Numbers (Bottom of Page)"/>
        <w:docPartUnique/>
      </w:docPartObj>
    </w:sdtPr>
    <w:sdtEndPr>
      <w:rPr>
        <w:color w:val="000000" w:themeColor="text1"/>
        <w:sz w:val="28"/>
        <w:szCs w:val="28"/>
      </w:rPr>
    </w:sdtEndPr>
    <w:sdtContent>
      <w:p w:rsidR="00A7650A" w:rsidRPr="00A7650A" w:rsidRDefault="0034328C">
        <w:pPr>
          <w:pStyle w:val="a5"/>
          <w:jc w:val="center"/>
          <w:rPr>
            <w:color w:val="000000" w:themeColor="text1"/>
            <w:sz w:val="28"/>
            <w:szCs w:val="28"/>
          </w:rPr>
        </w:pPr>
        <w:r w:rsidRPr="00A7650A">
          <w:rPr>
            <w:color w:val="000000" w:themeColor="text1"/>
            <w:sz w:val="28"/>
            <w:szCs w:val="28"/>
          </w:rPr>
          <w:fldChar w:fldCharType="begin"/>
        </w:r>
        <w:r w:rsidRPr="00A7650A">
          <w:rPr>
            <w:color w:val="000000" w:themeColor="text1"/>
            <w:sz w:val="28"/>
            <w:szCs w:val="28"/>
          </w:rPr>
          <w:instrText>PAGE   \* MERGEFORMAT</w:instrText>
        </w:r>
        <w:r w:rsidRPr="00A7650A">
          <w:rPr>
            <w:color w:val="000000" w:themeColor="text1"/>
            <w:sz w:val="28"/>
            <w:szCs w:val="28"/>
          </w:rPr>
          <w:fldChar w:fldCharType="separate"/>
        </w:r>
        <w:r w:rsidR="00D47657" w:rsidRPr="00D47657">
          <w:rPr>
            <w:noProof/>
            <w:color w:val="000000" w:themeColor="text1"/>
            <w:sz w:val="28"/>
            <w:szCs w:val="28"/>
            <w:rtl/>
            <w:lang w:val="ar-SA"/>
          </w:rPr>
          <w:t>1</w:t>
        </w:r>
        <w:r w:rsidRPr="00A7650A">
          <w:rPr>
            <w:color w:val="000000" w:themeColor="text1"/>
            <w:sz w:val="28"/>
            <w:szCs w:val="28"/>
          </w:rPr>
          <w:fldChar w:fldCharType="end"/>
        </w:r>
      </w:p>
    </w:sdtContent>
  </w:sdt>
  <w:p w:rsidR="00A7650A" w:rsidRDefault="003432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28C" w:rsidRDefault="0034328C" w:rsidP="00D47657">
      <w:pPr>
        <w:spacing w:after="0" w:line="240" w:lineRule="auto"/>
      </w:pPr>
      <w:r>
        <w:separator/>
      </w:r>
    </w:p>
  </w:footnote>
  <w:footnote w:type="continuationSeparator" w:id="0">
    <w:p w:rsidR="0034328C" w:rsidRDefault="0034328C" w:rsidP="00D476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657"/>
    <w:rsid w:val="001302F6"/>
    <w:rsid w:val="0034328C"/>
    <w:rsid w:val="00675FA9"/>
    <w:rsid w:val="00D476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7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47657"/>
    <w:pPr>
      <w:tabs>
        <w:tab w:val="center" w:pos="4153"/>
        <w:tab w:val="right" w:pos="8306"/>
      </w:tabs>
      <w:spacing w:after="0" w:line="240" w:lineRule="auto"/>
    </w:pPr>
  </w:style>
  <w:style w:type="character" w:customStyle="1" w:styleId="Char">
    <w:name w:val="رأس الصفحة Char"/>
    <w:basedOn w:val="a0"/>
    <w:link w:val="a4"/>
    <w:uiPriority w:val="99"/>
    <w:rsid w:val="00D47657"/>
  </w:style>
  <w:style w:type="paragraph" w:styleId="a5">
    <w:name w:val="footer"/>
    <w:basedOn w:val="a"/>
    <w:link w:val="Char0"/>
    <w:uiPriority w:val="99"/>
    <w:unhideWhenUsed/>
    <w:rsid w:val="00D47657"/>
    <w:pPr>
      <w:tabs>
        <w:tab w:val="center" w:pos="4153"/>
        <w:tab w:val="right" w:pos="8306"/>
      </w:tabs>
      <w:spacing w:after="0" w:line="240" w:lineRule="auto"/>
    </w:pPr>
  </w:style>
  <w:style w:type="character" w:customStyle="1" w:styleId="Char0">
    <w:name w:val="تذييل الصفحة Char"/>
    <w:basedOn w:val="a0"/>
    <w:link w:val="a5"/>
    <w:uiPriority w:val="99"/>
    <w:rsid w:val="00D476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7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47657"/>
    <w:pPr>
      <w:tabs>
        <w:tab w:val="center" w:pos="4153"/>
        <w:tab w:val="right" w:pos="8306"/>
      </w:tabs>
      <w:spacing w:after="0" w:line="240" w:lineRule="auto"/>
    </w:pPr>
  </w:style>
  <w:style w:type="character" w:customStyle="1" w:styleId="Char">
    <w:name w:val="رأس الصفحة Char"/>
    <w:basedOn w:val="a0"/>
    <w:link w:val="a4"/>
    <w:uiPriority w:val="99"/>
    <w:rsid w:val="00D47657"/>
  </w:style>
  <w:style w:type="paragraph" w:styleId="a5">
    <w:name w:val="footer"/>
    <w:basedOn w:val="a"/>
    <w:link w:val="Char0"/>
    <w:uiPriority w:val="99"/>
    <w:unhideWhenUsed/>
    <w:rsid w:val="00D47657"/>
    <w:pPr>
      <w:tabs>
        <w:tab w:val="center" w:pos="4153"/>
        <w:tab w:val="right" w:pos="8306"/>
      </w:tabs>
      <w:spacing w:after="0" w:line="240" w:lineRule="auto"/>
    </w:pPr>
  </w:style>
  <w:style w:type="character" w:customStyle="1" w:styleId="Char0">
    <w:name w:val="تذييل الصفحة Char"/>
    <w:basedOn w:val="a0"/>
    <w:link w:val="a5"/>
    <w:uiPriority w:val="99"/>
    <w:rsid w:val="00D47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1599</Words>
  <Characters>9119</Characters>
  <Application>Microsoft Office Word</Application>
  <DocSecurity>0</DocSecurity>
  <Lines>75</Lines>
  <Paragraphs>21</Paragraphs>
  <ScaleCrop>false</ScaleCrop>
  <Company>Enjoy My Fine Releases.</Company>
  <LinksUpToDate>false</LinksUpToDate>
  <CharactersWithSpaces>10697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2016-08-26T12:04:00Z</dcterms:created>
  <dcterms:modified xsi:type="dcterms:W3CDTF">2016-08-26T12:06:00Z</dcterms:modified>
</cp:coreProperties>
</file>